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58" w:rsidRPr="00A0027C" w:rsidRDefault="00606452" w:rsidP="001A2ECB">
      <w:pPr>
        <w:spacing w:line="276" w:lineRule="auto"/>
        <w:ind w:left="6480"/>
        <w:rPr>
          <w:rFonts w:asciiTheme="minorHAnsi" w:hAnsiTheme="minorHAnsi"/>
          <w:b/>
          <w:sz w:val="22"/>
          <w:szCs w:val="22"/>
          <w:lang w:val="nl-BE"/>
        </w:rPr>
      </w:pPr>
      <w:r>
        <w:rPr>
          <w:rFonts w:asciiTheme="minorHAnsi" w:hAnsiTheme="minorHAnsi"/>
          <w:b/>
          <w:sz w:val="22"/>
          <w:szCs w:val="22"/>
          <w:lang w:val="nl-BE"/>
        </w:rPr>
        <w:t>DEUTSCH</w:t>
      </w:r>
    </w:p>
    <w:p w:rsidR="001A2ECB" w:rsidRPr="00A0027C" w:rsidRDefault="001A2ECB" w:rsidP="001A2ECB">
      <w:pPr>
        <w:spacing w:line="276" w:lineRule="auto"/>
        <w:rPr>
          <w:rFonts w:asciiTheme="minorHAnsi" w:hAnsiTheme="minorHAnsi"/>
          <w:sz w:val="22"/>
          <w:szCs w:val="22"/>
          <w:lang w:val="nl-BE"/>
        </w:rPr>
      </w:pPr>
    </w:p>
    <w:p w:rsidR="001A2ECB" w:rsidRPr="00A0027C" w:rsidRDefault="001A2ECB" w:rsidP="001A2ECB">
      <w:pPr>
        <w:spacing w:line="276" w:lineRule="auto"/>
        <w:rPr>
          <w:rFonts w:asciiTheme="minorHAnsi" w:hAnsiTheme="minorHAnsi"/>
          <w:sz w:val="22"/>
          <w:szCs w:val="22"/>
          <w:lang w:val="nl-BE"/>
        </w:rPr>
      </w:pPr>
    </w:p>
    <w:p w:rsidR="008469D1" w:rsidRDefault="008469D1" w:rsidP="001A2ECB">
      <w:pPr>
        <w:spacing w:line="276" w:lineRule="auto"/>
        <w:rPr>
          <w:rFonts w:asciiTheme="minorHAnsi" w:hAnsiTheme="minorHAnsi"/>
          <w:sz w:val="22"/>
          <w:szCs w:val="22"/>
          <w:lang w:val="nl-BE"/>
        </w:rPr>
      </w:pPr>
    </w:p>
    <w:p w:rsidR="008469D1" w:rsidRPr="005C7957" w:rsidRDefault="008469D1" w:rsidP="008469D1">
      <w:pPr>
        <w:pStyle w:val="Plattetekst"/>
        <w:rPr>
          <w:rFonts w:asciiTheme="minorHAnsi" w:hAnsiTheme="minorHAnsi"/>
          <w:b/>
          <w:sz w:val="22"/>
          <w:szCs w:val="22"/>
          <w:lang w:val="de-DE"/>
        </w:rPr>
      </w:pPr>
    </w:p>
    <w:p w:rsidR="008469D1" w:rsidRPr="005C7957" w:rsidRDefault="008469D1" w:rsidP="008469D1">
      <w:pPr>
        <w:pStyle w:val="Plattetekst"/>
        <w:jc w:val="center"/>
        <w:rPr>
          <w:rFonts w:asciiTheme="minorHAnsi" w:hAnsiTheme="minorHAnsi"/>
          <w:sz w:val="22"/>
          <w:szCs w:val="22"/>
          <w:lang w:val="de-DE"/>
        </w:rPr>
      </w:pPr>
    </w:p>
    <w:p w:rsidR="008469D1" w:rsidRPr="008469D1" w:rsidRDefault="008469D1" w:rsidP="008469D1">
      <w:pPr>
        <w:pStyle w:val="Plattetekst"/>
        <w:rPr>
          <w:rFonts w:asciiTheme="minorHAnsi" w:hAnsiTheme="minorHAnsi"/>
          <w:sz w:val="36"/>
          <w:szCs w:val="36"/>
          <w:lang w:val="de-DE"/>
        </w:rPr>
      </w:pPr>
      <w:r w:rsidRPr="008469D1">
        <w:rPr>
          <w:rFonts w:asciiTheme="minorHAnsi" w:hAnsiTheme="minorHAnsi"/>
          <w:sz w:val="36"/>
          <w:szCs w:val="36"/>
          <w:lang w:val="de-DE"/>
        </w:rPr>
        <w:t xml:space="preserve">WILLKOMMEN IN DER MAGDALENENKIRCHE </w:t>
      </w:r>
    </w:p>
    <w:p w:rsidR="008469D1" w:rsidRPr="005C7957" w:rsidRDefault="008469D1" w:rsidP="008469D1">
      <w:pPr>
        <w:pStyle w:val="Plattetekst"/>
        <w:rPr>
          <w:rFonts w:asciiTheme="minorHAnsi" w:hAnsiTheme="minorHAnsi"/>
          <w:sz w:val="22"/>
          <w:szCs w:val="22"/>
          <w:lang w:val="de-DE"/>
        </w:rPr>
      </w:pPr>
    </w:p>
    <w:p w:rsidR="008469D1" w:rsidRPr="00FD46F7" w:rsidRDefault="008469D1" w:rsidP="008469D1">
      <w:pPr>
        <w:pStyle w:val="Plattetekst"/>
        <w:rPr>
          <w:rFonts w:asciiTheme="minorHAnsi" w:hAnsiTheme="minorHAnsi"/>
          <w:szCs w:val="24"/>
          <w:lang w:val="de-DE"/>
        </w:rPr>
      </w:pPr>
      <w:r w:rsidRPr="00FD46F7">
        <w:rPr>
          <w:rFonts w:asciiTheme="minorHAnsi" w:hAnsiTheme="minorHAnsi"/>
          <w:szCs w:val="24"/>
          <w:lang w:val="de-DE"/>
        </w:rPr>
        <w:t xml:space="preserve">In dieser katholischen Pfarrkirche – mit Sonntagsliturgie, Taufe </w:t>
      </w:r>
      <w:proofErr w:type="spellStart"/>
      <w:r w:rsidRPr="00FD46F7">
        <w:rPr>
          <w:rFonts w:asciiTheme="minorHAnsi" w:hAnsiTheme="minorHAnsi"/>
          <w:szCs w:val="24"/>
          <w:lang w:val="de-DE"/>
        </w:rPr>
        <w:t>usw</w:t>
      </w:r>
      <w:proofErr w:type="spellEnd"/>
      <w:r w:rsidRPr="00FD46F7">
        <w:rPr>
          <w:rFonts w:asciiTheme="minorHAnsi" w:hAnsiTheme="minorHAnsi"/>
          <w:szCs w:val="24"/>
          <w:lang w:val="de-DE"/>
        </w:rPr>
        <w:t xml:space="preserve"> – versucht seit 2002 die Projektgruppe YOT den Kirchenraum neu zu entdecken und zu beleben.</w:t>
      </w:r>
    </w:p>
    <w:p w:rsidR="008469D1" w:rsidRPr="00FD46F7" w:rsidRDefault="008469D1" w:rsidP="008469D1">
      <w:pPr>
        <w:pStyle w:val="Plattetekst"/>
        <w:rPr>
          <w:rFonts w:asciiTheme="minorHAnsi" w:hAnsiTheme="minorHAnsi"/>
          <w:szCs w:val="24"/>
          <w:lang w:val="de-DE"/>
        </w:rPr>
      </w:pPr>
      <w:r w:rsidRPr="00FD46F7">
        <w:rPr>
          <w:rFonts w:asciiTheme="minorHAnsi" w:hAnsiTheme="minorHAnsi"/>
          <w:szCs w:val="24"/>
          <w:lang w:val="de-DE"/>
        </w:rPr>
        <w:t xml:space="preserve">Zum zehnten Jahrestag überrascht der bildende Künstler </w:t>
      </w:r>
      <w:r w:rsidRPr="00FD46F7">
        <w:rPr>
          <w:rFonts w:asciiTheme="minorHAnsi" w:hAnsiTheme="minorHAnsi"/>
          <w:b/>
          <w:szCs w:val="24"/>
          <w:lang w:val="de-DE"/>
        </w:rPr>
        <w:t xml:space="preserve">Geert </w:t>
      </w:r>
      <w:proofErr w:type="spellStart"/>
      <w:r w:rsidRPr="00FD46F7">
        <w:rPr>
          <w:rFonts w:asciiTheme="minorHAnsi" w:hAnsiTheme="minorHAnsi"/>
          <w:b/>
          <w:szCs w:val="24"/>
          <w:lang w:val="de-DE"/>
        </w:rPr>
        <w:t>Bisschop</w:t>
      </w:r>
      <w:proofErr w:type="spellEnd"/>
      <w:r w:rsidRPr="00FD46F7">
        <w:rPr>
          <w:rFonts w:asciiTheme="minorHAnsi" w:hAnsiTheme="minorHAnsi"/>
          <w:szCs w:val="24"/>
          <w:lang w:val="de-DE"/>
        </w:rPr>
        <w:t xml:space="preserve"> mit “ONE”, einem Gesamtkunstwerk. </w:t>
      </w:r>
    </w:p>
    <w:p w:rsidR="008469D1" w:rsidRPr="00FD46F7" w:rsidRDefault="008469D1" w:rsidP="008469D1">
      <w:pPr>
        <w:pStyle w:val="Plattetekst"/>
        <w:rPr>
          <w:rFonts w:asciiTheme="minorHAnsi" w:hAnsiTheme="minorHAnsi"/>
          <w:szCs w:val="24"/>
          <w:lang w:val="de-DE"/>
        </w:rPr>
      </w:pPr>
      <w:r w:rsidRPr="00FD46F7">
        <w:rPr>
          <w:rFonts w:asciiTheme="minorHAnsi" w:hAnsiTheme="minorHAnsi"/>
          <w:szCs w:val="24"/>
          <w:lang w:val="de-DE"/>
        </w:rPr>
        <w:t xml:space="preserve">Wir leben in Fragmenten. Der Künstler sucht eine Antwort. </w:t>
      </w:r>
    </w:p>
    <w:p w:rsidR="008469D1" w:rsidRPr="00FD46F7" w:rsidRDefault="008469D1" w:rsidP="008469D1">
      <w:pPr>
        <w:pStyle w:val="Plattetekst"/>
        <w:rPr>
          <w:rFonts w:asciiTheme="minorHAnsi" w:hAnsiTheme="minorHAnsi"/>
          <w:szCs w:val="24"/>
        </w:rPr>
      </w:pPr>
      <w:proofErr w:type="spellStart"/>
      <w:r w:rsidRPr="00FD46F7">
        <w:rPr>
          <w:rFonts w:asciiTheme="minorHAnsi" w:hAnsiTheme="minorHAnsi"/>
          <w:szCs w:val="24"/>
        </w:rPr>
        <w:t>Komm</w:t>
      </w:r>
      <w:proofErr w:type="spellEnd"/>
      <w:r w:rsidRPr="00FD46F7">
        <w:rPr>
          <w:rFonts w:asciiTheme="minorHAnsi" w:hAnsiTheme="minorHAnsi"/>
          <w:szCs w:val="24"/>
        </w:rPr>
        <w:t xml:space="preserve"> </w:t>
      </w:r>
      <w:proofErr w:type="spellStart"/>
      <w:r w:rsidRPr="00FD46F7">
        <w:rPr>
          <w:rFonts w:asciiTheme="minorHAnsi" w:hAnsiTheme="minorHAnsi"/>
          <w:szCs w:val="24"/>
        </w:rPr>
        <w:t>herein</w:t>
      </w:r>
      <w:proofErr w:type="spellEnd"/>
      <w:r w:rsidRPr="00FD46F7">
        <w:rPr>
          <w:rFonts w:asciiTheme="minorHAnsi" w:hAnsiTheme="minorHAnsi"/>
          <w:szCs w:val="24"/>
        </w:rPr>
        <w:t xml:space="preserve"> </w:t>
      </w:r>
      <w:proofErr w:type="spellStart"/>
      <w:r w:rsidRPr="00FD46F7">
        <w:rPr>
          <w:rFonts w:asciiTheme="minorHAnsi" w:hAnsiTheme="minorHAnsi"/>
          <w:szCs w:val="24"/>
        </w:rPr>
        <w:t>und</w:t>
      </w:r>
      <w:proofErr w:type="spellEnd"/>
      <w:r w:rsidRPr="00FD46F7">
        <w:rPr>
          <w:rFonts w:asciiTheme="minorHAnsi" w:hAnsiTheme="minorHAnsi"/>
          <w:szCs w:val="24"/>
        </w:rPr>
        <w:t xml:space="preserve"> </w:t>
      </w:r>
      <w:proofErr w:type="spellStart"/>
      <w:r w:rsidRPr="00FD46F7">
        <w:rPr>
          <w:rFonts w:asciiTheme="minorHAnsi" w:hAnsiTheme="minorHAnsi"/>
          <w:szCs w:val="24"/>
        </w:rPr>
        <w:t>siehe</w:t>
      </w:r>
      <w:proofErr w:type="spellEnd"/>
      <w:r w:rsidRPr="00FD46F7">
        <w:rPr>
          <w:rFonts w:asciiTheme="minorHAnsi" w:hAnsiTheme="minorHAnsi"/>
          <w:szCs w:val="24"/>
        </w:rPr>
        <w:t>.</w:t>
      </w:r>
    </w:p>
    <w:p w:rsidR="008469D1" w:rsidRDefault="008469D1" w:rsidP="008469D1">
      <w:pPr>
        <w:pStyle w:val="Plattetekst"/>
        <w:jc w:val="center"/>
        <w:rPr>
          <w:rFonts w:asciiTheme="minorHAnsi" w:hAnsiTheme="minorHAnsi"/>
          <w:sz w:val="22"/>
          <w:szCs w:val="22"/>
        </w:rPr>
      </w:pPr>
    </w:p>
    <w:p w:rsidR="00FD46F7" w:rsidRPr="005C7957" w:rsidRDefault="00FD46F7" w:rsidP="008469D1">
      <w:pPr>
        <w:pStyle w:val="Plattetekst"/>
        <w:jc w:val="center"/>
        <w:rPr>
          <w:rFonts w:asciiTheme="minorHAnsi" w:hAnsiTheme="minorHAnsi"/>
          <w:sz w:val="22"/>
          <w:szCs w:val="22"/>
        </w:rPr>
      </w:pPr>
    </w:p>
    <w:p w:rsidR="00FD46F7" w:rsidRPr="008469D1" w:rsidRDefault="00FD46F7" w:rsidP="00FD46F7">
      <w:pPr>
        <w:spacing w:line="276" w:lineRule="auto"/>
        <w:rPr>
          <w:rFonts w:asciiTheme="minorHAnsi" w:hAnsiTheme="minorHAnsi"/>
          <w:sz w:val="22"/>
          <w:szCs w:val="22"/>
          <w:lang w:val="de-DE"/>
        </w:rPr>
      </w:pPr>
    </w:p>
    <w:p w:rsidR="00FD46F7" w:rsidRPr="00176940" w:rsidRDefault="00FD46F7" w:rsidP="00FD46F7">
      <w:pPr>
        <w:rPr>
          <w:rFonts w:asciiTheme="minorHAnsi" w:hAnsiTheme="minorHAnsi"/>
          <w:sz w:val="22"/>
          <w:szCs w:val="22"/>
          <w:lang w:val="de-DE"/>
        </w:rPr>
      </w:pPr>
      <w:r w:rsidRPr="00176940">
        <w:rPr>
          <w:rFonts w:asciiTheme="minorHAnsi" w:hAnsiTheme="minorHAnsi"/>
          <w:sz w:val="22"/>
          <w:szCs w:val="22"/>
          <w:lang w:val="de-DE"/>
        </w:rPr>
        <w:t xml:space="preserve">Der bildende Künstler Geert </w:t>
      </w:r>
      <w:proofErr w:type="spellStart"/>
      <w:r w:rsidRPr="00176940">
        <w:rPr>
          <w:rFonts w:asciiTheme="minorHAnsi" w:hAnsiTheme="minorHAnsi"/>
          <w:sz w:val="22"/>
          <w:szCs w:val="22"/>
          <w:lang w:val="de-DE"/>
        </w:rPr>
        <w:t>Bisschop</w:t>
      </w:r>
      <w:proofErr w:type="spellEnd"/>
      <w:r w:rsidRPr="00176940">
        <w:rPr>
          <w:rFonts w:asciiTheme="minorHAnsi" w:hAnsiTheme="minorHAnsi"/>
          <w:sz w:val="22"/>
          <w:szCs w:val="22"/>
          <w:lang w:val="de-DE"/>
        </w:rPr>
        <w:t xml:space="preserve"> überrascht im Sommer 2012 in der </w:t>
      </w:r>
      <w:proofErr w:type="spellStart"/>
      <w:r w:rsidRPr="00176940">
        <w:rPr>
          <w:rFonts w:asciiTheme="minorHAnsi" w:hAnsiTheme="minorHAnsi"/>
          <w:sz w:val="22"/>
          <w:szCs w:val="22"/>
          <w:lang w:val="de-DE"/>
        </w:rPr>
        <w:t>Magdalenenkirche</w:t>
      </w:r>
      <w:proofErr w:type="spellEnd"/>
      <w:r w:rsidRPr="00176940">
        <w:rPr>
          <w:rFonts w:asciiTheme="minorHAnsi" w:hAnsiTheme="minorHAnsi"/>
          <w:sz w:val="22"/>
          <w:szCs w:val="22"/>
          <w:lang w:val="de-DE"/>
        </w:rPr>
        <w:t xml:space="preserve"> in Brügge mit “ONE”, einem Gesamtkunstwerk. </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sz w:val="22"/>
          <w:szCs w:val="22"/>
          <w:lang w:val="de-DE"/>
        </w:rPr>
      </w:pPr>
      <w:r w:rsidRPr="00176940">
        <w:rPr>
          <w:rFonts w:asciiTheme="minorHAnsi" w:hAnsiTheme="minorHAnsi"/>
          <w:sz w:val="22"/>
          <w:szCs w:val="22"/>
          <w:lang w:val="de-DE"/>
        </w:rPr>
        <w:t>“ONE” ist ein wichtiges Wort in unsrer kompetitiven Gesellschaft; zugleich weist das Wort auf das was unserer fragmentierter Kultur fehlt. Darum sucht der Künstler eine “Sinn-Zone” zu schaffen wo Einheit und Erfahrung von Einheit, sowohl individuell wie kollektiv, aufleuchten. Sinn offenbart sich wenn Fragmente eine Einheit werden.</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sz w:val="22"/>
          <w:szCs w:val="22"/>
          <w:lang w:val="de-DE"/>
        </w:rPr>
      </w:pPr>
      <w:r>
        <w:rPr>
          <w:rFonts w:asciiTheme="minorHAnsi" w:hAnsiTheme="minorHAnsi"/>
          <w:noProof/>
          <w:sz w:val="22"/>
          <w:szCs w:val="22"/>
          <w:lang w:val="nl-NL"/>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1019175" cy="1019175"/>
            <wp:effectExtent l="19050" t="0" r="9525" b="0"/>
            <wp:wrapSquare wrapText="bothSides"/>
            <wp:docPr id="3" name="Afbeelding 1" descr="LOGO one c1 omgeke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e c1 omgekeerd.jpg"/>
                    <pic:cNvPicPr/>
                  </pic:nvPicPr>
                  <pic:blipFill>
                    <a:blip r:embed="rId8" cstate="print"/>
                    <a:stretch>
                      <a:fillRect/>
                    </a:stretch>
                  </pic:blipFill>
                  <pic:spPr>
                    <a:xfrm>
                      <a:off x="0" y="0"/>
                      <a:ext cx="1019175" cy="1019175"/>
                    </a:xfrm>
                    <a:prstGeom prst="rect">
                      <a:avLst/>
                    </a:prstGeom>
                  </pic:spPr>
                </pic:pic>
              </a:graphicData>
            </a:graphic>
          </wp:anchor>
        </w:drawing>
      </w:r>
      <w:r w:rsidRPr="00176940">
        <w:rPr>
          <w:rFonts w:asciiTheme="minorHAnsi" w:hAnsiTheme="minorHAnsi"/>
          <w:sz w:val="22"/>
          <w:szCs w:val="22"/>
          <w:lang w:val="de-DE"/>
        </w:rPr>
        <w:t xml:space="preserve">Das Bildkennzeichen bringt das männliche </w:t>
      </w:r>
      <w:proofErr w:type="spellStart"/>
      <w:r w:rsidRPr="00176940">
        <w:rPr>
          <w:rFonts w:asciiTheme="minorHAnsi" w:hAnsiTheme="minorHAnsi"/>
          <w:sz w:val="22"/>
          <w:szCs w:val="22"/>
          <w:lang w:val="de-DE"/>
        </w:rPr>
        <w:t>Weiss</w:t>
      </w:r>
      <w:proofErr w:type="spellEnd"/>
      <w:r w:rsidRPr="00176940">
        <w:rPr>
          <w:rFonts w:asciiTheme="minorHAnsi" w:hAnsiTheme="minorHAnsi"/>
          <w:sz w:val="22"/>
          <w:szCs w:val="22"/>
          <w:lang w:val="de-DE"/>
        </w:rPr>
        <w:t xml:space="preserve"> und das weibliche Rot zusammen. Die Zeichen I und O sind die Basiselemente der digitalen </w:t>
      </w:r>
      <w:proofErr w:type="spellStart"/>
      <w:r w:rsidRPr="00176940">
        <w:rPr>
          <w:rFonts w:asciiTheme="minorHAnsi" w:hAnsiTheme="minorHAnsi"/>
          <w:sz w:val="22"/>
          <w:szCs w:val="22"/>
          <w:lang w:val="de-DE"/>
        </w:rPr>
        <w:t>Compterwelt</w:t>
      </w:r>
      <w:proofErr w:type="spellEnd"/>
      <w:r w:rsidRPr="00176940">
        <w:rPr>
          <w:rFonts w:asciiTheme="minorHAnsi" w:hAnsiTheme="minorHAnsi"/>
          <w:sz w:val="22"/>
          <w:szCs w:val="22"/>
          <w:lang w:val="de-DE"/>
        </w:rPr>
        <w:t>; mit diesen zwei Zeichen wird alles gesagt. Zusammen machen sie 10, zehn Jahre YOT in dieser Kirche. Das Logo zeigt das Verkehrsschild Verboten Richtung; der Künstler dreht das Verbotszeichen um, gibt es eine neue Richtung.</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sz w:val="22"/>
          <w:szCs w:val="22"/>
          <w:lang w:val="de-DE"/>
        </w:rPr>
      </w:pPr>
      <w:r w:rsidRPr="00176940">
        <w:rPr>
          <w:rFonts w:asciiTheme="minorHAnsi" w:hAnsiTheme="minorHAnsi"/>
          <w:sz w:val="22"/>
          <w:szCs w:val="22"/>
          <w:lang w:val="de-DE"/>
        </w:rPr>
        <w:t xml:space="preserve">Zentral ist das Werk YES HERE NOW. Die Lichtskulptur bricht banale, “gestorbene” Worte und Symbole auf. Der Künstler schreibt sich ein in die zehnjährige Geschichte des Projekts YOT in der </w:t>
      </w:r>
      <w:proofErr w:type="spellStart"/>
      <w:r w:rsidRPr="00176940">
        <w:rPr>
          <w:rFonts w:asciiTheme="minorHAnsi" w:hAnsiTheme="minorHAnsi"/>
          <w:sz w:val="22"/>
          <w:szCs w:val="22"/>
          <w:lang w:val="de-DE"/>
        </w:rPr>
        <w:t>Magdalenenkirche</w:t>
      </w:r>
      <w:proofErr w:type="spellEnd"/>
      <w:r w:rsidRPr="00176940">
        <w:rPr>
          <w:rFonts w:asciiTheme="minorHAnsi" w:hAnsiTheme="minorHAnsi"/>
          <w:sz w:val="22"/>
          <w:szCs w:val="22"/>
          <w:lang w:val="de-DE"/>
        </w:rPr>
        <w:t xml:space="preserve">: neue Zugänge finden zu den Schätzen unserer Tradition, Schätze die uns Energie und Erleuchtung schenken. </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sz w:val="22"/>
          <w:szCs w:val="22"/>
          <w:lang w:val="de-DE"/>
        </w:rPr>
      </w:pPr>
      <w:r w:rsidRPr="00176940">
        <w:rPr>
          <w:rFonts w:asciiTheme="minorHAnsi" w:hAnsiTheme="minorHAnsi"/>
          <w:sz w:val="22"/>
          <w:szCs w:val="22"/>
          <w:lang w:val="de-DE"/>
        </w:rPr>
        <w:t>YES HERE NOW ist ein Teil eines Gesamtangebotes, sowohl von neuen Installationen wie von Gegenständen die jetzt in die Kirche – und damit in die religiöse Erlebniswelt und in die Institution Kirche – eingebracht werden. Der Künstler verbindet sein Engagement mit den Absichten von YOT,  “ein Experiment um Raum, Mensch und Religion“.</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sz w:val="22"/>
          <w:szCs w:val="22"/>
          <w:lang w:val="de-DE"/>
        </w:rPr>
      </w:pPr>
      <w:r w:rsidRPr="00176940">
        <w:rPr>
          <w:rFonts w:asciiTheme="minorHAnsi" w:hAnsiTheme="minorHAnsi"/>
          <w:sz w:val="22"/>
          <w:szCs w:val="22"/>
          <w:lang w:val="de-DE"/>
        </w:rPr>
        <w:t xml:space="preserve">„ONE“ verbindet Tradition und Zukunft. Es öffnet neue Wege zum Verständnis der biblischen Botschaft. Es bietet Heilung auf einem Scharnierpunkt der rezenten (Kirchen)Geschichte, dessen das Bistum Brügge in 2010-2011 durch den </w:t>
      </w:r>
      <w:proofErr w:type="spellStart"/>
      <w:r w:rsidRPr="00176940">
        <w:rPr>
          <w:rFonts w:asciiTheme="minorHAnsi" w:hAnsiTheme="minorHAnsi"/>
          <w:sz w:val="22"/>
          <w:szCs w:val="22"/>
          <w:lang w:val="de-DE"/>
        </w:rPr>
        <w:t>Missbrauchskandal</w:t>
      </w:r>
      <w:proofErr w:type="spellEnd"/>
      <w:r w:rsidRPr="00176940">
        <w:rPr>
          <w:rFonts w:asciiTheme="minorHAnsi" w:hAnsiTheme="minorHAnsi"/>
          <w:sz w:val="22"/>
          <w:szCs w:val="22"/>
          <w:lang w:val="de-DE"/>
        </w:rPr>
        <w:t xml:space="preserve"> das Epizentrum war. Es lädt alle Besucher, gläubig oder nicht, dazu ein den Kern der menschlichen Existenz zu entdecken: die Liebe. </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kern w:val="1"/>
          <w:sz w:val="22"/>
          <w:szCs w:val="22"/>
          <w:lang w:val="de-DE"/>
        </w:rPr>
      </w:pPr>
      <w:r w:rsidRPr="00176940">
        <w:rPr>
          <w:rFonts w:asciiTheme="minorHAnsi" w:hAnsiTheme="minorHAnsi"/>
          <w:kern w:val="1"/>
          <w:sz w:val="22"/>
          <w:szCs w:val="22"/>
          <w:lang w:val="de-DE"/>
        </w:rPr>
        <w:lastRenderedPageBreak/>
        <w:t xml:space="preserve">Deshalb machen einige Installationen die Kirche zu einem Haus, einem Ort wo man wohnen und leben kann, nicht nur während der Sonntagsmesse oder anderen religiösen Feierlichkeiten. Die Kirche wird so ein Haus-mit-Seele für jeden Menschen der sucht nach Sinn. „ONE“ bietet dem Besucher eine noch zu entdecken Sinn-Zone. Weder YOT noch der Künstler haben dabei die Absicht zu schockieren; es geht um die Wiederentdeckung der eigenen Brunnen und dessen was eigentlich sakral </w:t>
      </w:r>
      <w:proofErr w:type="spellStart"/>
      <w:r w:rsidRPr="00176940">
        <w:rPr>
          <w:rFonts w:asciiTheme="minorHAnsi" w:hAnsiTheme="minorHAnsi"/>
          <w:kern w:val="1"/>
          <w:sz w:val="22"/>
          <w:szCs w:val="22"/>
          <w:lang w:val="de-DE"/>
        </w:rPr>
        <w:t>heisst</w:t>
      </w:r>
      <w:proofErr w:type="spellEnd"/>
      <w:r w:rsidRPr="00176940">
        <w:rPr>
          <w:rFonts w:asciiTheme="minorHAnsi" w:hAnsiTheme="minorHAnsi"/>
          <w:kern w:val="1"/>
          <w:sz w:val="22"/>
          <w:szCs w:val="22"/>
          <w:lang w:val="de-DE"/>
        </w:rPr>
        <w:t>, es geht um Heilung und Heiligung. Wir laden ein um anders zu leben und „Ja“ zu sagen.</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kern w:val="1"/>
          <w:sz w:val="22"/>
          <w:szCs w:val="22"/>
          <w:lang w:val="de-DE"/>
        </w:rPr>
      </w:pPr>
      <w:r w:rsidRPr="00176940">
        <w:rPr>
          <w:rFonts w:asciiTheme="minorHAnsi" w:hAnsiTheme="minorHAnsi"/>
          <w:kern w:val="1"/>
          <w:sz w:val="22"/>
          <w:szCs w:val="22"/>
          <w:lang w:val="de-DE"/>
        </w:rPr>
        <w:t>PRAKTISCH</w:t>
      </w:r>
    </w:p>
    <w:p w:rsidR="00FD46F7" w:rsidRPr="00176940" w:rsidRDefault="00FD46F7" w:rsidP="00FD46F7">
      <w:pPr>
        <w:rPr>
          <w:rFonts w:asciiTheme="minorHAnsi" w:hAnsiTheme="minorHAnsi"/>
          <w:sz w:val="22"/>
          <w:szCs w:val="22"/>
          <w:lang w:val="de-DE"/>
        </w:rPr>
      </w:pPr>
    </w:p>
    <w:p w:rsidR="00FD46F7" w:rsidRPr="00176940" w:rsidRDefault="00FD46F7" w:rsidP="00FD46F7">
      <w:pPr>
        <w:rPr>
          <w:rFonts w:asciiTheme="minorHAnsi" w:hAnsiTheme="minorHAnsi"/>
          <w:kern w:val="1"/>
          <w:sz w:val="22"/>
          <w:szCs w:val="22"/>
          <w:lang w:val="de-DE"/>
        </w:rPr>
      </w:pPr>
      <w:r w:rsidRPr="00176940">
        <w:rPr>
          <w:rFonts w:asciiTheme="minorHAnsi" w:hAnsiTheme="minorHAnsi"/>
          <w:kern w:val="1"/>
          <w:sz w:val="22"/>
          <w:szCs w:val="22"/>
          <w:lang w:val="de-DE"/>
        </w:rPr>
        <w:t>Vom 24. Juni bis zum 30.September 2012</w:t>
      </w:r>
    </w:p>
    <w:p w:rsidR="00FD46F7" w:rsidRPr="00176940" w:rsidRDefault="00FD46F7" w:rsidP="00FD46F7">
      <w:pPr>
        <w:rPr>
          <w:rFonts w:asciiTheme="minorHAnsi" w:hAnsiTheme="minorHAnsi"/>
          <w:kern w:val="1"/>
          <w:sz w:val="22"/>
          <w:szCs w:val="22"/>
          <w:lang w:val="de-DE"/>
        </w:rPr>
      </w:pPr>
      <w:r w:rsidRPr="00176940">
        <w:rPr>
          <w:rFonts w:asciiTheme="minorHAnsi" w:hAnsiTheme="minorHAnsi"/>
          <w:kern w:val="1"/>
          <w:sz w:val="22"/>
          <w:szCs w:val="22"/>
          <w:lang w:val="de-DE"/>
        </w:rPr>
        <w:t>Jeden Tag freier Zugang von 10 bis 13 Uhr und von 14 bis 18 Uhr.</w:t>
      </w:r>
    </w:p>
    <w:p w:rsidR="00FD46F7" w:rsidRPr="00176940" w:rsidRDefault="00FD46F7" w:rsidP="00FD46F7">
      <w:pPr>
        <w:rPr>
          <w:rFonts w:asciiTheme="minorHAnsi" w:hAnsiTheme="minorHAnsi"/>
          <w:kern w:val="1"/>
          <w:sz w:val="22"/>
          <w:szCs w:val="22"/>
          <w:lang w:val="de-DE"/>
        </w:rPr>
      </w:pPr>
      <w:r w:rsidRPr="00176940">
        <w:rPr>
          <w:rFonts w:asciiTheme="minorHAnsi" w:hAnsiTheme="minorHAnsi"/>
          <w:kern w:val="1"/>
          <w:sz w:val="22"/>
          <w:szCs w:val="22"/>
          <w:lang w:val="de-DE"/>
        </w:rPr>
        <w:t xml:space="preserve">Geschlossen am Sonntagmorgen und während Gebetsdienste </w:t>
      </w:r>
    </w:p>
    <w:p w:rsidR="00FD46F7" w:rsidRPr="00A523EB" w:rsidRDefault="00FD46F7" w:rsidP="00FD46F7">
      <w:pPr>
        <w:spacing w:line="276" w:lineRule="auto"/>
        <w:rPr>
          <w:rFonts w:asciiTheme="minorHAnsi" w:hAnsiTheme="minorHAnsi"/>
          <w:sz w:val="22"/>
          <w:szCs w:val="22"/>
          <w:lang w:val="de-DE"/>
        </w:rPr>
      </w:pPr>
    </w:p>
    <w:p w:rsidR="008469D1" w:rsidRPr="00FD46F7" w:rsidRDefault="008469D1" w:rsidP="008469D1">
      <w:pPr>
        <w:pStyle w:val="Plattetekst"/>
        <w:rPr>
          <w:rFonts w:asciiTheme="minorHAnsi" w:hAnsiTheme="minorHAnsi"/>
          <w:sz w:val="22"/>
          <w:szCs w:val="22"/>
          <w:lang w:val="de-DE"/>
        </w:rPr>
      </w:pPr>
    </w:p>
    <w:p w:rsidR="00FD46F7" w:rsidRPr="005C7957" w:rsidRDefault="00FD46F7" w:rsidP="008469D1">
      <w:pPr>
        <w:pStyle w:val="Plattetekst"/>
        <w:rPr>
          <w:rFonts w:asciiTheme="minorHAnsi" w:hAnsiTheme="minorHAnsi"/>
          <w:sz w:val="22"/>
          <w:szCs w:val="22"/>
          <w:lang w:val="de-DE"/>
        </w:rPr>
      </w:pPr>
    </w:p>
    <w:p w:rsidR="008469D1" w:rsidRPr="005C7957" w:rsidRDefault="008469D1" w:rsidP="008469D1">
      <w:pPr>
        <w:pStyle w:val="Plattetekst"/>
        <w:rPr>
          <w:rFonts w:asciiTheme="minorHAnsi" w:hAnsiTheme="minorHAnsi"/>
          <w:sz w:val="22"/>
          <w:szCs w:val="22"/>
          <w:lang w:val="de-DE"/>
        </w:rPr>
      </w:pPr>
    </w:p>
    <w:tbl>
      <w:tblPr>
        <w:tblStyle w:val="Tabelraster"/>
        <w:tblW w:w="0" w:type="auto"/>
        <w:tblLook w:val="04A0"/>
      </w:tblPr>
      <w:tblGrid>
        <w:gridCol w:w="8446"/>
      </w:tblGrid>
      <w:tr w:rsidR="008469D1" w:rsidTr="008469D1">
        <w:tc>
          <w:tcPr>
            <w:tcW w:w="8446" w:type="dxa"/>
          </w:tcPr>
          <w:p w:rsidR="008469D1" w:rsidRPr="008469D1" w:rsidRDefault="008469D1" w:rsidP="008469D1">
            <w:pPr>
              <w:pStyle w:val="Plattetekst"/>
              <w:rPr>
                <w:rFonts w:asciiTheme="minorHAnsi" w:hAnsiTheme="minorHAnsi"/>
                <w:szCs w:val="24"/>
                <w:lang w:val="de-DE"/>
              </w:rPr>
            </w:pPr>
            <w:r w:rsidRPr="008469D1">
              <w:rPr>
                <w:rFonts w:asciiTheme="minorHAnsi" w:hAnsiTheme="minorHAnsi"/>
                <w:szCs w:val="24"/>
                <w:lang w:val="de-DE"/>
              </w:rPr>
              <w:t xml:space="preserve">Die Kunstwerke sind nummeriert </w:t>
            </w:r>
          </w:p>
          <w:p w:rsidR="008469D1" w:rsidRPr="008469D1" w:rsidRDefault="008469D1" w:rsidP="008469D1">
            <w:pPr>
              <w:pStyle w:val="Plattetekst"/>
              <w:rPr>
                <w:rFonts w:asciiTheme="minorHAnsi" w:hAnsiTheme="minorHAnsi"/>
                <w:b/>
                <w:szCs w:val="24"/>
                <w:lang w:val="de-DE"/>
              </w:rPr>
            </w:pPr>
            <w:r w:rsidRPr="008469D1">
              <w:rPr>
                <w:rFonts w:asciiTheme="minorHAnsi" w:hAnsiTheme="minorHAnsi"/>
                <w:b/>
                <w:szCs w:val="24"/>
                <w:lang w:val="de-DE"/>
              </w:rPr>
              <w:t>Bitte diesen Führer NICHT mitnehmen.</w:t>
            </w:r>
          </w:p>
          <w:p w:rsidR="008469D1" w:rsidRDefault="008469D1" w:rsidP="008469D1">
            <w:pPr>
              <w:pStyle w:val="Plattetekst"/>
              <w:rPr>
                <w:rFonts w:asciiTheme="minorHAnsi" w:hAnsiTheme="minorHAnsi"/>
                <w:sz w:val="22"/>
                <w:szCs w:val="22"/>
                <w:lang w:val="de-DE"/>
              </w:rPr>
            </w:pPr>
            <w:r w:rsidRPr="008469D1">
              <w:rPr>
                <w:rFonts w:asciiTheme="minorHAnsi" w:hAnsiTheme="minorHAnsi"/>
                <w:szCs w:val="24"/>
                <w:lang w:val="de-DE"/>
              </w:rPr>
              <w:t xml:space="preserve">Zum Mitnehmen: </w:t>
            </w:r>
            <w:proofErr w:type="spellStart"/>
            <w:r w:rsidRPr="008469D1">
              <w:rPr>
                <w:rFonts w:asciiTheme="minorHAnsi" w:hAnsiTheme="minorHAnsi"/>
                <w:szCs w:val="24"/>
                <w:lang w:val="de-DE"/>
              </w:rPr>
              <w:t>flyer</w:t>
            </w:r>
            <w:proofErr w:type="spellEnd"/>
          </w:p>
        </w:tc>
      </w:tr>
    </w:tbl>
    <w:p w:rsidR="008469D1" w:rsidRPr="005C7957" w:rsidRDefault="008469D1" w:rsidP="008469D1">
      <w:pPr>
        <w:pStyle w:val="Plattetekst"/>
        <w:rPr>
          <w:rFonts w:asciiTheme="minorHAnsi" w:hAnsiTheme="minorHAnsi"/>
          <w:sz w:val="22"/>
          <w:szCs w:val="22"/>
          <w:lang w:val="de-DE"/>
        </w:rPr>
      </w:pPr>
    </w:p>
    <w:p w:rsidR="008469D1" w:rsidRPr="005C7957" w:rsidRDefault="008469D1" w:rsidP="008469D1">
      <w:pPr>
        <w:pStyle w:val="Plattetekst"/>
        <w:rPr>
          <w:rFonts w:asciiTheme="minorHAnsi" w:hAnsiTheme="minorHAnsi"/>
          <w:sz w:val="22"/>
          <w:szCs w:val="22"/>
          <w:lang w:val="de-DE"/>
        </w:rPr>
      </w:pPr>
    </w:p>
    <w:p w:rsidR="008469D1" w:rsidRPr="0082120B" w:rsidRDefault="008469D1" w:rsidP="008469D1">
      <w:pPr>
        <w:pStyle w:val="Plattetekst"/>
        <w:jc w:val="center"/>
        <w:rPr>
          <w:rFonts w:asciiTheme="minorHAnsi" w:hAnsiTheme="minorHAnsi"/>
          <w:b/>
          <w:szCs w:val="24"/>
          <w:lang w:val="de-DE"/>
        </w:rPr>
      </w:pPr>
      <w:r w:rsidRPr="0082120B">
        <w:rPr>
          <w:rFonts w:asciiTheme="minorHAnsi" w:hAnsiTheme="minorHAnsi"/>
          <w:b/>
          <w:szCs w:val="24"/>
          <w:lang w:val="de-DE"/>
        </w:rPr>
        <w:t>'ONE' – 'YES HERE NOW'</w:t>
      </w:r>
    </w:p>
    <w:p w:rsidR="008469D1" w:rsidRPr="0082120B" w:rsidRDefault="008469D1" w:rsidP="008469D1">
      <w:pPr>
        <w:pStyle w:val="Plattetekst"/>
        <w:jc w:val="center"/>
        <w:rPr>
          <w:rFonts w:asciiTheme="minorHAnsi" w:hAnsiTheme="minorHAnsi"/>
          <w:b/>
          <w:i/>
          <w:szCs w:val="24"/>
          <w:lang w:val="de-DE"/>
        </w:rPr>
      </w:pPr>
      <w:r w:rsidRPr="0082120B">
        <w:rPr>
          <w:rFonts w:asciiTheme="minorHAnsi" w:hAnsiTheme="minorHAnsi"/>
          <w:b/>
          <w:i/>
          <w:szCs w:val="24"/>
          <w:lang w:val="de-DE"/>
        </w:rPr>
        <w:t>Von Bruchstücken zur Einheit</w:t>
      </w:r>
    </w:p>
    <w:p w:rsidR="008469D1" w:rsidRPr="0082120B" w:rsidRDefault="008469D1" w:rsidP="008469D1">
      <w:pPr>
        <w:pStyle w:val="Plattetekst"/>
        <w:jc w:val="center"/>
        <w:rPr>
          <w:rFonts w:asciiTheme="minorHAnsi" w:hAnsiTheme="minorHAnsi"/>
          <w:b/>
          <w:i/>
          <w:szCs w:val="24"/>
          <w:lang w:val="de-DE"/>
        </w:rPr>
      </w:pPr>
      <w:r w:rsidRPr="0082120B">
        <w:rPr>
          <w:rFonts w:asciiTheme="minorHAnsi" w:hAnsiTheme="minorHAnsi"/>
          <w:b/>
          <w:i/>
          <w:szCs w:val="24"/>
          <w:lang w:val="de-DE"/>
        </w:rPr>
        <w:t>10 Jahre YOT</w:t>
      </w:r>
    </w:p>
    <w:p w:rsidR="008469D1" w:rsidRPr="005C7957" w:rsidRDefault="008469D1" w:rsidP="008469D1">
      <w:pPr>
        <w:pStyle w:val="Plattetekst"/>
        <w:rPr>
          <w:rFonts w:asciiTheme="minorHAnsi" w:hAnsiTheme="minorHAnsi"/>
          <w:sz w:val="22"/>
          <w:szCs w:val="22"/>
          <w:lang w:val="de-DE"/>
        </w:rPr>
      </w:pPr>
    </w:p>
    <w:p w:rsidR="0082120B" w:rsidRPr="0082120B" w:rsidRDefault="0082120B" w:rsidP="0082120B">
      <w:pPr>
        <w:pStyle w:val="Plattetekst"/>
        <w:rPr>
          <w:rFonts w:asciiTheme="minorHAnsi" w:hAnsiTheme="minorHAnsi"/>
          <w:b/>
          <w:bCs/>
          <w:szCs w:val="24"/>
          <w:lang w:val="de-DE"/>
        </w:rPr>
      </w:pPr>
      <w:r w:rsidRPr="0082120B">
        <w:rPr>
          <w:rFonts w:asciiTheme="minorHAnsi" w:hAnsiTheme="minorHAnsi"/>
          <w:b/>
          <w:szCs w:val="24"/>
          <w:lang w:val="de-DE"/>
        </w:rPr>
        <w:t xml:space="preserve">1.  </w:t>
      </w:r>
      <w:r w:rsidRPr="0082120B">
        <w:rPr>
          <w:rFonts w:asciiTheme="minorHAnsi" w:hAnsiTheme="minorHAnsi"/>
          <w:b/>
          <w:bCs/>
          <w:szCs w:val="24"/>
          <w:lang w:val="de-DE"/>
        </w:rPr>
        <w:t>'Wenden ändert die Bedeutung'</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Readymade : Verbotene Richtung </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sz w:val="22"/>
          <w:szCs w:val="22"/>
          <w:lang w:val="de-DE"/>
        </w:rPr>
        <w:t xml:space="preserve">Kommentar des Künstlers Geert </w:t>
      </w:r>
      <w:proofErr w:type="spellStart"/>
      <w:r w:rsidRPr="00951CC7">
        <w:rPr>
          <w:rFonts w:asciiTheme="minorHAnsi" w:hAnsiTheme="minorHAnsi"/>
          <w:sz w:val="22"/>
          <w:szCs w:val="22"/>
          <w:lang w:val="de-DE"/>
        </w:rPr>
        <w:t>Bisschop</w:t>
      </w:r>
      <w:proofErr w:type="spellEnd"/>
      <w:r w:rsidRPr="00951CC7">
        <w:rPr>
          <w:rFonts w:asciiTheme="minorHAnsi" w:hAnsiTheme="minorHAnsi"/>
          <w:sz w:val="22"/>
          <w:szCs w:val="22"/>
          <w:lang w:val="de-DE"/>
        </w:rPr>
        <w:t>:</w:t>
      </w:r>
      <w:r w:rsidRPr="00951CC7">
        <w:rPr>
          <w:rFonts w:asciiTheme="minorHAnsi" w:hAnsiTheme="minorHAnsi"/>
          <w:i/>
          <w:sz w:val="22"/>
          <w:szCs w:val="22"/>
          <w:lang w:val="de-DE"/>
        </w:rPr>
        <w:t xml:space="preserve"> “Ein Viertelschlag macht das Verbotszeichen zur Einladung. Der horizontale </w:t>
      </w:r>
      <w:proofErr w:type="spellStart"/>
      <w:r w:rsidRPr="00951CC7">
        <w:rPr>
          <w:rFonts w:asciiTheme="minorHAnsi" w:hAnsiTheme="minorHAnsi"/>
          <w:i/>
          <w:sz w:val="22"/>
          <w:szCs w:val="22"/>
          <w:lang w:val="de-DE"/>
        </w:rPr>
        <w:t>weisse</w:t>
      </w:r>
      <w:proofErr w:type="spellEnd"/>
      <w:r w:rsidRPr="00951CC7">
        <w:rPr>
          <w:rFonts w:asciiTheme="minorHAnsi" w:hAnsiTheme="minorHAnsi"/>
          <w:i/>
          <w:sz w:val="22"/>
          <w:szCs w:val="22"/>
          <w:lang w:val="de-DE"/>
        </w:rPr>
        <w:t xml:space="preserve"> Streifen </w:t>
      </w:r>
      <w:proofErr w:type="spellStart"/>
      <w:r w:rsidRPr="00951CC7">
        <w:rPr>
          <w:rFonts w:asciiTheme="minorHAnsi" w:hAnsiTheme="minorHAnsi"/>
          <w:i/>
          <w:sz w:val="22"/>
          <w:szCs w:val="22"/>
          <w:lang w:val="de-DE"/>
        </w:rPr>
        <w:t>wirdt</w:t>
      </w:r>
      <w:proofErr w:type="spellEnd"/>
      <w:r w:rsidRPr="00951CC7">
        <w:rPr>
          <w:rFonts w:asciiTheme="minorHAnsi" w:hAnsiTheme="minorHAnsi"/>
          <w:i/>
          <w:sz w:val="22"/>
          <w:szCs w:val="22"/>
          <w:lang w:val="de-DE"/>
        </w:rPr>
        <w:t xml:space="preserve"> ein stehendes Eins, Titel des Projekts, zugleich Phallussymbol, männliches Symbol, deshalb </w:t>
      </w:r>
      <w:proofErr w:type="spellStart"/>
      <w:r w:rsidRPr="00951CC7">
        <w:rPr>
          <w:rFonts w:asciiTheme="minorHAnsi" w:hAnsiTheme="minorHAnsi"/>
          <w:i/>
          <w:sz w:val="22"/>
          <w:szCs w:val="22"/>
          <w:lang w:val="de-DE"/>
        </w:rPr>
        <w:t>weiss</w:t>
      </w:r>
      <w:proofErr w:type="spellEnd"/>
      <w:r w:rsidRPr="00951CC7">
        <w:rPr>
          <w:rFonts w:asciiTheme="minorHAnsi" w:hAnsiTheme="minorHAnsi"/>
          <w:i/>
          <w:sz w:val="22"/>
          <w:szCs w:val="22"/>
          <w:lang w:val="de-DE"/>
        </w:rPr>
        <w:t>.  Das rote Feld symbolisiert des weibliche Prinzip, deshalb rot. Zusammen Eins. Mit I und 0 , den zwei Elementen der binären Sprache, kann alles gesagt werden. I und 0 machen zusammen 10, zehn Jahre YOT”</w:t>
      </w:r>
    </w:p>
    <w:p w:rsidR="0082120B" w:rsidRPr="00951CC7" w:rsidRDefault="0082120B" w:rsidP="0082120B">
      <w:pPr>
        <w:pStyle w:val="Plattetekst"/>
        <w:rPr>
          <w:rFonts w:asciiTheme="minorHAnsi" w:hAnsiTheme="minorHAnsi"/>
          <w:sz w:val="22"/>
          <w:szCs w:val="22"/>
          <w:lang w:val="de-DE"/>
        </w:rPr>
      </w:pPr>
    </w:p>
    <w:p w:rsidR="0082120B" w:rsidRPr="00E74170" w:rsidRDefault="0082120B" w:rsidP="0082120B">
      <w:pPr>
        <w:pStyle w:val="Plattetekst"/>
        <w:rPr>
          <w:rFonts w:asciiTheme="minorHAnsi" w:hAnsiTheme="minorHAnsi"/>
          <w:b/>
          <w:szCs w:val="24"/>
          <w:lang w:val="de-DE"/>
        </w:rPr>
      </w:pPr>
      <w:r w:rsidRPr="00E74170">
        <w:rPr>
          <w:rFonts w:asciiTheme="minorHAnsi" w:hAnsiTheme="minorHAnsi"/>
          <w:b/>
          <w:szCs w:val="24"/>
          <w:lang w:val="de-DE"/>
        </w:rPr>
        <w:t>2</w:t>
      </w:r>
      <w:r w:rsidR="00E74170" w:rsidRPr="00E74170">
        <w:rPr>
          <w:rFonts w:asciiTheme="minorHAnsi" w:hAnsiTheme="minorHAnsi"/>
          <w:b/>
          <w:szCs w:val="24"/>
          <w:lang w:val="de-DE"/>
        </w:rPr>
        <w:t>.</w:t>
      </w:r>
      <w:r w:rsidRPr="00E74170">
        <w:rPr>
          <w:rFonts w:asciiTheme="minorHAnsi" w:hAnsiTheme="minorHAnsi"/>
          <w:b/>
          <w:szCs w:val="24"/>
          <w:lang w:val="de-DE"/>
        </w:rPr>
        <w:t xml:space="preserve">  </w:t>
      </w:r>
      <w:r w:rsidR="00E74170" w:rsidRPr="00E74170">
        <w:rPr>
          <w:rFonts w:asciiTheme="minorHAnsi" w:hAnsiTheme="minorHAnsi"/>
          <w:b/>
          <w:szCs w:val="24"/>
          <w:lang w:val="de-DE"/>
        </w:rPr>
        <w:t>'</w:t>
      </w:r>
      <w:r w:rsidRPr="00E74170">
        <w:rPr>
          <w:rFonts w:asciiTheme="minorHAnsi" w:hAnsiTheme="minorHAnsi"/>
          <w:b/>
          <w:szCs w:val="24"/>
          <w:lang w:val="de-DE"/>
        </w:rPr>
        <w:t xml:space="preserve">Buch mit dem Titel: </w:t>
      </w:r>
      <w:r w:rsidRPr="00E74170">
        <w:rPr>
          <w:rFonts w:asciiTheme="minorHAnsi" w:hAnsiTheme="minorHAnsi"/>
          <w:b/>
          <w:bCs/>
          <w:szCs w:val="24"/>
          <w:lang w:val="de-DE"/>
        </w:rPr>
        <w:t>“Unsichtbare Risiken der drahtlosen Gesellschaft”</w:t>
      </w:r>
      <w:r w:rsidRPr="00E74170">
        <w:rPr>
          <w:rFonts w:asciiTheme="minorHAnsi" w:hAnsiTheme="minorHAnsi"/>
          <w:b/>
          <w:szCs w:val="24"/>
          <w:lang w:val="de-DE"/>
        </w:rPr>
        <w:t xml:space="preserve"> von Karel und Caroline van </w:t>
      </w:r>
      <w:proofErr w:type="spellStart"/>
      <w:r w:rsidRPr="00E74170">
        <w:rPr>
          <w:rFonts w:asciiTheme="minorHAnsi" w:hAnsiTheme="minorHAnsi"/>
          <w:b/>
          <w:szCs w:val="24"/>
          <w:lang w:val="de-DE"/>
        </w:rPr>
        <w:t>Huffelen</w:t>
      </w:r>
      <w:proofErr w:type="spellEnd"/>
      <w:r w:rsidRPr="00E74170">
        <w:rPr>
          <w:rFonts w:asciiTheme="minorHAnsi" w:hAnsiTheme="minorHAnsi"/>
          <w:b/>
          <w:szCs w:val="24"/>
          <w:lang w:val="de-DE"/>
        </w:rPr>
        <w:t>'</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Neben dem Buch ein </w:t>
      </w:r>
      <w:proofErr w:type="spellStart"/>
      <w:r w:rsidRPr="00951CC7">
        <w:rPr>
          <w:rFonts w:asciiTheme="minorHAnsi" w:hAnsiTheme="minorHAnsi"/>
          <w:sz w:val="22"/>
          <w:szCs w:val="22"/>
          <w:lang w:val="de-DE"/>
        </w:rPr>
        <w:t>handy</w:t>
      </w:r>
      <w:proofErr w:type="spellEnd"/>
      <w:r w:rsidRPr="00951CC7">
        <w:rPr>
          <w:rFonts w:asciiTheme="minorHAnsi" w:hAnsiTheme="minorHAnsi"/>
          <w:sz w:val="22"/>
          <w:szCs w:val="22"/>
          <w:lang w:val="de-DE"/>
        </w:rPr>
        <w:t xml:space="preserve"> eines nicht mehr existierende Handy-Produzenten (Siemens). Front-</w:t>
      </w:r>
      <w:proofErr w:type="spellStart"/>
      <w:r w:rsidRPr="00951CC7">
        <w:rPr>
          <w:rFonts w:asciiTheme="minorHAnsi" w:hAnsiTheme="minorHAnsi"/>
          <w:sz w:val="22"/>
          <w:szCs w:val="22"/>
          <w:lang w:val="de-DE"/>
        </w:rPr>
        <w:t>cover</w:t>
      </w:r>
      <w:proofErr w:type="spellEnd"/>
      <w:r w:rsidRPr="00951CC7">
        <w:rPr>
          <w:rFonts w:asciiTheme="minorHAnsi" w:hAnsiTheme="minorHAnsi"/>
          <w:sz w:val="22"/>
          <w:szCs w:val="22"/>
          <w:lang w:val="de-DE"/>
        </w:rPr>
        <w:t xml:space="preserve"> des Buches: Form des menschlichen DNA. Das Kästchen, vorher gebraucht in der Kirche, steht unter dem Kirchturm der hier wie anderswo Installationen für Mobiltelefonie trägt.  </w:t>
      </w:r>
      <w:r w:rsidRPr="00951CC7">
        <w:rPr>
          <w:rFonts w:asciiTheme="minorHAnsi" w:hAnsiTheme="minorHAnsi"/>
          <w:sz w:val="22"/>
          <w:szCs w:val="22"/>
          <w:lang w:val="de-DE"/>
        </w:rPr>
        <w:tab/>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“Man ist der Meinung dass Mobiltelefonie schadet, auch für die spirituellen Fähigkeiten. Paradoxie: Kirchtürme werden intensiv für die Sendeanlagen gebraucht.“</w:t>
      </w:r>
    </w:p>
    <w:p w:rsidR="0082120B" w:rsidRDefault="0082120B" w:rsidP="0082120B">
      <w:pPr>
        <w:pStyle w:val="Plattetekst"/>
        <w:rPr>
          <w:rFonts w:asciiTheme="minorHAnsi" w:hAnsiTheme="minorHAnsi"/>
          <w:sz w:val="22"/>
          <w:szCs w:val="22"/>
          <w:lang w:val="de-DE"/>
        </w:rPr>
      </w:pPr>
    </w:p>
    <w:p w:rsidR="00BB7933" w:rsidRPr="00951CC7" w:rsidRDefault="00BB7933" w:rsidP="0082120B">
      <w:pPr>
        <w:pStyle w:val="Plattetekst"/>
        <w:rPr>
          <w:rFonts w:asciiTheme="minorHAnsi" w:hAnsiTheme="minorHAnsi"/>
          <w:sz w:val="22"/>
          <w:szCs w:val="22"/>
          <w:lang w:val="de-DE"/>
        </w:rPr>
      </w:pPr>
    </w:p>
    <w:p w:rsidR="0082120B" w:rsidRPr="00E74170" w:rsidRDefault="0082120B" w:rsidP="0082120B">
      <w:pPr>
        <w:pStyle w:val="Plattetekst"/>
        <w:rPr>
          <w:rFonts w:asciiTheme="minorHAnsi" w:hAnsiTheme="minorHAnsi"/>
          <w:b/>
          <w:bCs/>
          <w:szCs w:val="24"/>
          <w:lang w:val="de-DE"/>
        </w:rPr>
      </w:pPr>
      <w:r w:rsidRPr="00E74170">
        <w:rPr>
          <w:rFonts w:asciiTheme="minorHAnsi" w:hAnsiTheme="minorHAnsi"/>
          <w:b/>
          <w:szCs w:val="24"/>
          <w:lang w:val="de-DE"/>
        </w:rPr>
        <w:lastRenderedPageBreak/>
        <w:t>3</w:t>
      </w:r>
      <w:r w:rsidR="00E74170" w:rsidRPr="00E74170">
        <w:rPr>
          <w:rFonts w:asciiTheme="minorHAnsi" w:hAnsiTheme="minorHAnsi"/>
          <w:b/>
          <w:szCs w:val="24"/>
          <w:lang w:val="de-DE"/>
        </w:rPr>
        <w:t>.</w:t>
      </w:r>
      <w:r w:rsidRPr="00E74170">
        <w:rPr>
          <w:rFonts w:asciiTheme="minorHAnsi" w:hAnsiTheme="minorHAnsi"/>
          <w:b/>
          <w:szCs w:val="24"/>
          <w:lang w:val="de-DE"/>
        </w:rPr>
        <w:t xml:space="preserve"> </w:t>
      </w:r>
      <w:r w:rsidRPr="00E74170">
        <w:rPr>
          <w:rFonts w:asciiTheme="minorHAnsi" w:hAnsiTheme="minorHAnsi"/>
          <w:b/>
          <w:bCs/>
          <w:szCs w:val="24"/>
          <w:lang w:val="de-DE"/>
        </w:rPr>
        <w:t>Ohne Titel</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Readymade: Verkehrszeichen “Verpflichtete Richtung”</w:t>
      </w:r>
    </w:p>
    <w:p w:rsidR="0082120B" w:rsidRPr="00951CC7" w:rsidRDefault="0082120B" w:rsidP="0082120B">
      <w:pPr>
        <w:pStyle w:val="Plattetekst"/>
        <w:rPr>
          <w:rFonts w:asciiTheme="minorHAnsi" w:hAnsiTheme="minorHAnsi"/>
          <w:sz w:val="22"/>
          <w:szCs w:val="22"/>
          <w:lang w:val="de-DE"/>
        </w:rPr>
      </w:pPr>
    </w:p>
    <w:p w:rsidR="0082120B" w:rsidRPr="00E74170" w:rsidRDefault="0082120B" w:rsidP="0082120B">
      <w:pPr>
        <w:pStyle w:val="Plattetekst"/>
        <w:rPr>
          <w:rFonts w:asciiTheme="minorHAnsi" w:hAnsiTheme="minorHAnsi"/>
          <w:szCs w:val="24"/>
          <w:lang w:val="de-DE"/>
        </w:rPr>
      </w:pPr>
      <w:r w:rsidRPr="00E74170">
        <w:rPr>
          <w:rFonts w:asciiTheme="minorHAnsi" w:hAnsiTheme="minorHAnsi"/>
          <w:b/>
          <w:szCs w:val="24"/>
          <w:lang w:val="de-DE"/>
        </w:rPr>
        <w:t>4.</w:t>
      </w:r>
      <w:r w:rsidRPr="00E74170">
        <w:rPr>
          <w:rFonts w:asciiTheme="minorHAnsi" w:hAnsiTheme="minorHAnsi"/>
          <w:szCs w:val="24"/>
          <w:lang w:val="de-DE"/>
        </w:rPr>
        <w:t xml:space="preserve"> </w:t>
      </w:r>
      <w:r w:rsidRPr="00E74170">
        <w:rPr>
          <w:rFonts w:asciiTheme="minorHAnsi" w:hAnsiTheme="minorHAnsi"/>
          <w:b/>
          <w:bCs/>
          <w:szCs w:val="24"/>
          <w:lang w:val="de-DE"/>
        </w:rPr>
        <w:t>'YES HERE NOW'</w:t>
      </w:r>
      <w:r w:rsidRPr="00E74170">
        <w:rPr>
          <w:rFonts w:asciiTheme="minorHAnsi" w:hAnsiTheme="minorHAnsi"/>
          <w:szCs w:val="24"/>
          <w:lang w:val="de-DE"/>
        </w:rPr>
        <w:t xml:space="preserve"> ('JA HIER JETZT')</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Neonröhre auf Holz, </w:t>
      </w:r>
      <w:proofErr w:type="spellStart"/>
      <w:r w:rsidRPr="00951CC7">
        <w:rPr>
          <w:rFonts w:asciiTheme="minorHAnsi" w:hAnsiTheme="minorHAnsi"/>
          <w:sz w:val="22"/>
          <w:szCs w:val="22"/>
          <w:lang w:val="de-DE"/>
        </w:rPr>
        <w:t>aufgehangt</w:t>
      </w:r>
      <w:proofErr w:type="spellEnd"/>
      <w:r w:rsidRPr="00951CC7">
        <w:rPr>
          <w:rFonts w:asciiTheme="minorHAnsi" w:hAnsiTheme="minorHAnsi"/>
          <w:sz w:val="22"/>
          <w:szCs w:val="22"/>
          <w:lang w:val="de-DE"/>
        </w:rPr>
        <w:t>, schwebend</w:t>
      </w:r>
    </w:p>
    <w:p w:rsidR="0082120B" w:rsidRPr="00951CC7" w:rsidRDefault="0082120B" w:rsidP="0082120B">
      <w:pPr>
        <w:pStyle w:val="Plattetekst"/>
        <w:rPr>
          <w:rFonts w:asciiTheme="minorHAnsi" w:hAnsiTheme="minorHAnsi"/>
          <w:sz w:val="22"/>
          <w:szCs w:val="22"/>
          <w:lang w:val="en-US"/>
        </w:rPr>
      </w:pPr>
      <w:r w:rsidRPr="00951CC7">
        <w:rPr>
          <w:rFonts w:asciiTheme="minorHAnsi" w:hAnsiTheme="minorHAnsi"/>
          <w:sz w:val="22"/>
          <w:szCs w:val="22"/>
          <w:lang w:val="en-US"/>
        </w:rPr>
        <w:t xml:space="preserve">YES : 13 </w:t>
      </w:r>
      <w:proofErr w:type="spellStart"/>
      <w:r w:rsidRPr="00951CC7">
        <w:rPr>
          <w:rFonts w:asciiTheme="minorHAnsi" w:hAnsiTheme="minorHAnsi"/>
          <w:sz w:val="22"/>
          <w:szCs w:val="22"/>
          <w:lang w:val="en-US"/>
        </w:rPr>
        <w:t>grün</w:t>
      </w:r>
      <w:proofErr w:type="spellEnd"/>
      <w:r w:rsidRPr="00951CC7">
        <w:rPr>
          <w:rFonts w:asciiTheme="minorHAnsi" w:hAnsiTheme="minorHAnsi"/>
          <w:sz w:val="22"/>
          <w:szCs w:val="22"/>
          <w:lang w:val="en-US"/>
        </w:rPr>
        <w:t xml:space="preserve">, HERE : 21 </w:t>
      </w:r>
      <w:proofErr w:type="spellStart"/>
      <w:r w:rsidRPr="00951CC7">
        <w:rPr>
          <w:rFonts w:asciiTheme="minorHAnsi" w:hAnsiTheme="minorHAnsi"/>
          <w:sz w:val="22"/>
          <w:szCs w:val="22"/>
          <w:lang w:val="en-US"/>
        </w:rPr>
        <w:t>rosarot</w:t>
      </w:r>
      <w:proofErr w:type="spellEnd"/>
      <w:r w:rsidRPr="00951CC7">
        <w:rPr>
          <w:rFonts w:asciiTheme="minorHAnsi" w:hAnsiTheme="minorHAnsi"/>
          <w:sz w:val="22"/>
          <w:szCs w:val="22"/>
          <w:lang w:val="en-US"/>
        </w:rPr>
        <w:t xml:space="preserve">, NOW : 18 </w:t>
      </w:r>
      <w:proofErr w:type="spellStart"/>
      <w:r w:rsidRPr="00951CC7">
        <w:rPr>
          <w:rFonts w:asciiTheme="minorHAnsi" w:hAnsiTheme="minorHAnsi"/>
          <w:sz w:val="22"/>
          <w:szCs w:val="22"/>
          <w:lang w:val="en-US"/>
        </w:rPr>
        <w:t>blau</w:t>
      </w:r>
      <w:proofErr w:type="spellEnd"/>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sz w:val="22"/>
          <w:szCs w:val="22"/>
          <w:lang w:val="de-DE"/>
        </w:rPr>
        <w:t>“</w:t>
      </w:r>
      <w:r w:rsidRPr="00951CC7">
        <w:rPr>
          <w:rFonts w:asciiTheme="minorHAnsi" w:hAnsiTheme="minorHAnsi"/>
          <w:i/>
          <w:sz w:val="22"/>
          <w:szCs w:val="22"/>
          <w:lang w:val="de-DE"/>
        </w:rPr>
        <w:t xml:space="preserve">Der spirituelle </w:t>
      </w:r>
      <w:proofErr w:type="spellStart"/>
      <w:r w:rsidRPr="00951CC7">
        <w:rPr>
          <w:rFonts w:asciiTheme="minorHAnsi" w:hAnsiTheme="minorHAnsi"/>
          <w:i/>
          <w:sz w:val="22"/>
          <w:szCs w:val="22"/>
          <w:lang w:val="de-DE"/>
        </w:rPr>
        <w:t>Wahlsatz</w:t>
      </w:r>
      <w:proofErr w:type="spellEnd"/>
      <w:r w:rsidRPr="00951CC7">
        <w:rPr>
          <w:rFonts w:asciiTheme="minorHAnsi" w:hAnsiTheme="minorHAnsi"/>
          <w:i/>
          <w:sz w:val="22"/>
          <w:szCs w:val="22"/>
          <w:lang w:val="de-DE"/>
        </w:rPr>
        <w:t xml:space="preserve"> formuliert den Kern in vielen Traditionen: 'das Reich Gottes' der Bibel, das </w:t>
      </w:r>
      <w:proofErr w:type="spellStart"/>
      <w:r w:rsidRPr="00951CC7">
        <w:rPr>
          <w:rFonts w:asciiTheme="minorHAnsi" w:hAnsiTheme="minorHAnsi"/>
          <w:i/>
          <w:sz w:val="22"/>
          <w:szCs w:val="22"/>
          <w:lang w:val="de-DE"/>
        </w:rPr>
        <w:t>Nirvàna</w:t>
      </w:r>
      <w:proofErr w:type="spellEnd"/>
      <w:r w:rsidRPr="00951CC7">
        <w:rPr>
          <w:rFonts w:asciiTheme="minorHAnsi" w:hAnsiTheme="minorHAnsi"/>
          <w:i/>
          <w:sz w:val="22"/>
          <w:szCs w:val="22"/>
          <w:lang w:val="de-DE"/>
        </w:rPr>
        <w:t xml:space="preserve"> im Osten, 'die Leere' in Zen, usw. Ist der Mensch Hier und Jetzt ganz anwesend, dann verschwinden die Grenzen von Zeit und Raum und entsteht die Dimension  der 'Ewigkeit'.”</w:t>
      </w:r>
    </w:p>
    <w:p w:rsidR="0082120B" w:rsidRPr="00951CC7" w:rsidRDefault="0082120B" w:rsidP="0082120B">
      <w:pPr>
        <w:pStyle w:val="Plattetekst"/>
        <w:rPr>
          <w:rFonts w:asciiTheme="minorHAnsi" w:hAnsiTheme="minorHAnsi"/>
          <w:sz w:val="22"/>
          <w:szCs w:val="22"/>
          <w:lang w:val="de-DE"/>
        </w:rPr>
      </w:pPr>
    </w:p>
    <w:p w:rsidR="0082120B" w:rsidRPr="00E74170" w:rsidRDefault="0082120B" w:rsidP="0082120B">
      <w:pPr>
        <w:pStyle w:val="Plattetekst"/>
        <w:rPr>
          <w:rFonts w:asciiTheme="minorHAnsi" w:hAnsiTheme="minorHAnsi"/>
          <w:b/>
          <w:bCs/>
          <w:szCs w:val="24"/>
          <w:lang w:val="de-DE"/>
        </w:rPr>
      </w:pPr>
      <w:r w:rsidRPr="00E74170">
        <w:rPr>
          <w:rFonts w:asciiTheme="minorHAnsi" w:hAnsiTheme="minorHAnsi"/>
          <w:b/>
          <w:szCs w:val="24"/>
          <w:lang w:val="de-DE"/>
        </w:rPr>
        <w:t>5</w:t>
      </w:r>
      <w:r w:rsidR="00E74170" w:rsidRPr="00E74170">
        <w:rPr>
          <w:rFonts w:asciiTheme="minorHAnsi" w:hAnsiTheme="minorHAnsi"/>
          <w:b/>
          <w:bCs/>
          <w:szCs w:val="24"/>
          <w:lang w:val="de-DE"/>
        </w:rPr>
        <w:t>.</w:t>
      </w:r>
      <w:r w:rsidRPr="00E74170">
        <w:rPr>
          <w:rFonts w:asciiTheme="minorHAnsi" w:hAnsiTheme="minorHAnsi"/>
          <w:b/>
          <w:bCs/>
          <w:szCs w:val="24"/>
          <w:lang w:val="de-DE"/>
        </w:rPr>
        <w:t xml:space="preserve"> 'D</w:t>
      </w:r>
      <w:r w:rsidR="00E74170">
        <w:rPr>
          <w:rFonts w:asciiTheme="minorHAnsi" w:hAnsiTheme="minorHAnsi"/>
          <w:b/>
          <w:bCs/>
          <w:szCs w:val="24"/>
          <w:lang w:val="de-DE"/>
        </w:rPr>
        <w:t>ie Botschaft des Wassers: Liebe‘</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Tisch mit brechbaren Tischblatt, und darauf in Siebdruck das Wort 'Liebe' in vielen Sprachen, auf OSB-Kieferholz; bewegliche silberfarbige </w:t>
      </w:r>
      <w:proofErr w:type="spellStart"/>
      <w:r w:rsidRPr="00951CC7">
        <w:rPr>
          <w:rFonts w:asciiTheme="minorHAnsi" w:hAnsiTheme="minorHAnsi"/>
          <w:sz w:val="22"/>
          <w:szCs w:val="22"/>
          <w:lang w:val="de-DE"/>
        </w:rPr>
        <w:t>Füsse</w:t>
      </w:r>
      <w:proofErr w:type="spellEnd"/>
      <w:r w:rsidRPr="00951CC7">
        <w:rPr>
          <w:rFonts w:asciiTheme="minorHAnsi" w:hAnsiTheme="minorHAnsi"/>
          <w:sz w:val="22"/>
          <w:szCs w:val="22"/>
          <w:lang w:val="de-DE"/>
        </w:rPr>
        <w:t>. '</w:t>
      </w:r>
      <w:proofErr w:type="spellStart"/>
      <w:r w:rsidRPr="00951CC7">
        <w:rPr>
          <w:rFonts w:asciiTheme="minorHAnsi" w:hAnsiTheme="minorHAnsi"/>
          <w:sz w:val="22"/>
          <w:szCs w:val="22"/>
          <w:lang w:val="de-DE"/>
        </w:rPr>
        <w:t>Nikken</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PiMag</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Waterfall</w:t>
      </w:r>
      <w:proofErr w:type="spellEnd"/>
      <w:r w:rsidRPr="00951CC7">
        <w:rPr>
          <w:rFonts w:asciiTheme="minorHAnsi" w:hAnsiTheme="minorHAnsi"/>
          <w:sz w:val="22"/>
          <w:szCs w:val="22"/>
          <w:lang w:val="de-DE"/>
        </w:rPr>
        <w:t>' mit Trinkbechern;  '</w:t>
      </w:r>
      <w:proofErr w:type="spellStart"/>
      <w:r w:rsidRPr="00951CC7">
        <w:rPr>
          <w:rFonts w:asciiTheme="minorHAnsi" w:hAnsiTheme="minorHAnsi"/>
          <w:sz w:val="22"/>
          <w:szCs w:val="22"/>
          <w:lang w:val="de-DE"/>
        </w:rPr>
        <w:t>Nikken</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PiMag</w:t>
      </w:r>
      <w:proofErr w:type="spellEnd"/>
      <w:r w:rsidRPr="00951CC7">
        <w:rPr>
          <w:rFonts w:asciiTheme="minorHAnsi" w:hAnsiTheme="minorHAnsi"/>
          <w:sz w:val="22"/>
          <w:szCs w:val="22"/>
          <w:lang w:val="de-DE"/>
        </w:rPr>
        <w:t xml:space="preserve"> Sport </w:t>
      </w:r>
      <w:proofErr w:type="spellStart"/>
      <w:r w:rsidRPr="00951CC7">
        <w:rPr>
          <w:rFonts w:asciiTheme="minorHAnsi" w:hAnsiTheme="minorHAnsi"/>
          <w:sz w:val="22"/>
          <w:szCs w:val="22"/>
          <w:lang w:val="de-DE"/>
        </w:rPr>
        <w:t>Bottle</w:t>
      </w:r>
      <w:proofErr w:type="spellEnd"/>
      <w:r w:rsidRPr="00951CC7">
        <w:rPr>
          <w:rFonts w:asciiTheme="minorHAnsi" w:hAnsiTheme="minorHAnsi"/>
          <w:sz w:val="22"/>
          <w:szCs w:val="22"/>
          <w:lang w:val="de-DE"/>
        </w:rPr>
        <w:t>'</w:t>
      </w:r>
      <w:r w:rsidRPr="00951CC7">
        <w:rPr>
          <w:rFonts w:asciiTheme="minorHAnsi" w:hAnsiTheme="minorHAnsi"/>
          <w:i/>
          <w:sz w:val="22"/>
          <w:szCs w:val="22"/>
          <w:lang w:val="de-DE"/>
        </w:rPr>
        <w:t xml:space="preserve">, </w:t>
      </w:r>
      <w:r w:rsidRPr="00951CC7">
        <w:rPr>
          <w:rFonts w:asciiTheme="minorHAnsi" w:hAnsiTheme="minorHAnsi"/>
          <w:sz w:val="22"/>
          <w:szCs w:val="22"/>
          <w:lang w:val="de-DE"/>
        </w:rPr>
        <w:t xml:space="preserve">Vase mit Blumen, Weihrauch, Kerze, </w:t>
      </w:r>
      <w:proofErr w:type="spellStart"/>
      <w:r w:rsidRPr="00951CC7">
        <w:rPr>
          <w:rFonts w:asciiTheme="minorHAnsi" w:hAnsiTheme="minorHAnsi"/>
          <w:sz w:val="22"/>
          <w:szCs w:val="22"/>
          <w:lang w:val="de-DE"/>
        </w:rPr>
        <w:t>weisser</w:t>
      </w:r>
      <w:proofErr w:type="spellEnd"/>
      <w:r w:rsidRPr="00951CC7">
        <w:rPr>
          <w:rFonts w:asciiTheme="minorHAnsi" w:hAnsiTheme="minorHAnsi"/>
          <w:sz w:val="22"/>
          <w:szCs w:val="22"/>
          <w:lang w:val="de-DE"/>
        </w:rPr>
        <w:t xml:space="preserve"> Rahmen mit </w:t>
      </w:r>
      <w:proofErr w:type="spellStart"/>
      <w:r w:rsidRPr="00951CC7">
        <w:rPr>
          <w:rFonts w:asciiTheme="minorHAnsi" w:hAnsiTheme="minorHAnsi"/>
          <w:sz w:val="22"/>
          <w:szCs w:val="22"/>
          <w:lang w:val="de-DE"/>
        </w:rPr>
        <w:t>Begrüssungswort</w:t>
      </w:r>
      <w:proofErr w:type="spellEnd"/>
      <w:r w:rsidRPr="00951CC7">
        <w:rPr>
          <w:rFonts w:asciiTheme="minorHAnsi" w:hAnsiTheme="minorHAnsi"/>
          <w:sz w:val="22"/>
          <w:szCs w:val="22"/>
          <w:lang w:val="de-DE"/>
        </w:rPr>
        <w:t xml:space="preserve"> 'PLACE TO BE'.</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Geert </w:t>
      </w:r>
      <w:proofErr w:type="spellStart"/>
      <w:r w:rsidRPr="00951CC7">
        <w:rPr>
          <w:rFonts w:asciiTheme="minorHAnsi" w:hAnsiTheme="minorHAnsi"/>
          <w:i/>
          <w:sz w:val="22"/>
          <w:szCs w:val="22"/>
          <w:lang w:val="de-DE"/>
        </w:rPr>
        <w:t>Bisschop</w:t>
      </w:r>
      <w:proofErr w:type="spellEnd"/>
      <w:r w:rsidRPr="00951CC7">
        <w:rPr>
          <w:rFonts w:asciiTheme="minorHAnsi" w:hAnsiTheme="minorHAnsi"/>
          <w:i/>
          <w:sz w:val="22"/>
          <w:szCs w:val="22"/>
          <w:lang w:val="de-DE"/>
        </w:rPr>
        <w:t>: “</w:t>
      </w:r>
      <w:proofErr w:type="spellStart"/>
      <w:r w:rsidRPr="00951CC7">
        <w:rPr>
          <w:rFonts w:asciiTheme="minorHAnsi" w:hAnsiTheme="minorHAnsi"/>
          <w:i/>
          <w:sz w:val="22"/>
          <w:szCs w:val="22"/>
          <w:lang w:val="de-DE"/>
        </w:rPr>
        <w:t>Emoto</w:t>
      </w:r>
      <w:proofErr w:type="spellEnd"/>
      <w:r w:rsidRPr="00951CC7">
        <w:rPr>
          <w:rFonts w:asciiTheme="minorHAnsi" w:hAnsiTheme="minorHAnsi"/>
          <w:i/>
          <w:sz w:val="22"/>
          <w:szCs w:val="22"/>
          <w:lang w:val="de-DE"/>
        </w:rPr>
        <w:t xml:space="preserve"> (Japan) wurde bekannt mit Fotos von Eiskristallen. Sie zeigen, dass Wasser eine Botschaft </w:t>
      </w:r>
      <w:proofErr w:type="spellStart"/>
      <w:r w:rsidRPr="00951CC7">
        <w:rPr>
          <w:rFonts w:asciiTheme="minorHAnsi" w:hAnsiTheme="minorHAnsi"/>
          <w:i/>
          <w:sz w:val="22"/>
          <w:szCs w:val="22"/>
          <w:lang w:val="de-DE"/>
        </w:rPr>
        <w:t>aufnehemen</w:t>
      </w:r>
      <w:proofErr w:type="spellEnd"/>
      <w:r w:rsidRPr="00951CC7">
        <w:rPr>
          <w:rFonts w:asciiTheme="minorHAnsi" w:hAnsiTheme="minorHAnsi"/>
          <w:i/>
          <w:sz w:val="22"/>
          <w:szCs w:val="22"/>
          <w:lang w:val="de-DE"/>
        </w:rPr>
        <w:t xml:space="preserve"> und wiedergeben kann wenn es mit dieser Botschaft 'programmiert' wird, entweder indem man das Wort auf dem </w:t>
      </w:r>
      <w:proofErr w:type="spellStart"/>
      <w:r w:rsidRPr="00951CC7">
        <w:rPr>
          <w:rFonts w:asciiTheme="minorHAnsi" w:hAnsiTheme="minorHAnsi"/>
          <w:i/>
          <w:sz w:val="22"/>
          <w:szCs w:val="22"/>
          <w:lang w:val="de-DE"/>
        </w:rPr>
        <w:t>Gefäss</w:t>
      </w:r>
      <w:proofErr w:type="spellEnd"/>
      <w:r w:rsidRPr="00951CC7">
        <w:rPr>
          <w:rFonts w:asciiTheme="minorHAnsi" w:hAnsiTheme="minorHAnsi"/>
          <w:i/>
          <w:sz w:val="22"/>
          <w:szCs w:val="22"/>
          <w:lang w:val="de-DE"/>
        </w:rPr>
        <w:t xml:space="preserve"> schreibt oder einfach das Wort spricht. So wird die spirituelle Wirkung bewiesen.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Andrerseits gibt es dieses hochtechnologisches Wassergerät das Leitungswasser säubert und auf den gewünschten Sauergrad bringt. '</w:t>
      </w:r>
      <w:proofErr w:type="spellStart"/>
      <w:r w:rsidRPr="00951CC7">
        <w:rPr>
          <w:rFonts w:asciiTheme="minorHAnsi" w:hAnsiTheme="minorHAnsi"/>
          <w:i/>
          <w:sz w:val="22"/>
          <w:szCs w:val="22"/>
          <w:lang w:val="de-DE"/>
        </w:rPr>
        <w:t>Nikken</w:t>
      </w:r>
      <w:proofErr w:type="spellEnd"/>
      <w:r w:rsidRPr="00951CC7">
        <w:rPr>
          <w:rFonts w:asciiTheme="minorHAnsi" w:hAnsiTheme="minorHAnsi"/>
          <w:i/>
          <w:sz w:val="22"/>
          <w:szCs w:val="22"/>
          <w:lang w:val="de-DE"/>
        </w:rPr>
        <w:t xml:space="preserve"> </w:t>
      </w:r>
      <w:proofErr w:type="spellStart"/>
      <w:r w:rsidRPr="00951CC7">
        <w:rPr>
          <w:rFonts w:asciiTheme="minorHAnsi" w:hAnsiTheme="minorHAnsi"/>
          <w:i/>
          <w:sz w:val="22"/>
          <w:szCs w:val="22"/>
          <w:lang w:val="de-DE"/>
        </w:rPr>
        <w:t>PiMag</w:t>
      </w:r>
      <w:proofErr w:type="spellEnd"/>
      <w:r w:rsidRPr="00951CC7">
        <w:rPr>
          <w:rFonts w:asciiTheme="minorHAnsi" w:hAnsiTheme="minorHAnsi"/>
          <w:i/>
          <w:sz w:val="22"/>
          <w:szCs w:val="22"/>
          <w:lang w:val="de-DE"/>
        </w:rPr>
        <w:t xml:space="preserve"> Sport </w:t>
      </w:r>
      <w:proofErr w:type="spellStart"/>
      <w:r w:rsidRPr="00951CC7">
        <w:rPr>
          <w:rFonts w:asciiTheme="minorHAnsi" w:hAnsiTheme="minorHAnsi"/>
          <w:i/>
          <w:sz w:val="22"/>
          <w:szCs w:val="22"/>
          <w:lang w:val="de-DE"/>
        </w:rPr>
        <w:t>Bottle</w:t>
      </w:r>
      <w:proofErr w:type="spellEnd"/>
      <w:r w:rsidRPr="00951CC7">
        <w:rPr>
          <w:rFonts w:asciiTheme="minorHAnsi" w:hAnsiTheme="minorHAnsi"/>
          <w:i/>
          <w:sz w:val="22"/>
          <w:szCs w:val="22"/>
          <w:lang w:val="de-DE"/>
        </w:rPr>
        <w:t>' ist ein gleichartiges mobiles Apparat.</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Gutes Wasser ist unentbehrlich für die Gesundheit; man </w:t>
      </w:r>
      <w:proofErr w:type="spellStart"/>
      <w:r w:rsidRPr="00951CC7">
        <w:rPr>
          <w:rFonts w:asciiTheme="minorHAnsi" w:hAnsiTheme="minorHAnsi"/>
          <w:i/>
          <w:sz w:val="22"/>
          <w:szCs w:val="22"/>
          <w:lang w:val="de-DE"/>
        </w:rPr>
        <w:t>emphieht</w:t>
      </w:r>
      <w:proofErr w:type="spellEnd"/>
      <w:r w:rsidRPr="00951CC7">
        <w:rPr>
          <w:rFonts w:asciiTheme="minorHAnsi" w:hAnsiTheme="minorHAnsi"/>
          <w:i/>
          <w:sz w:val="22"/>
          <w:szCs w:val="22"/>
          <w:lang w:val="de-DE"/>
        </w:rPr>
        <w:t xml:space="preserve"> anderthalb Liter pro Tag. </w:t>
      </w:r>
    </w:p>
    <w:p w:rsidR="0082120B" w:rsidRPr="00951CC7" w:rsidRDefault="0082120B" w:rsidP="0082120B">
      <w:pPr>
        <w:pStyle w:val="Plattetekst"/>
        <w:rPr>
          <w:rFonts w:asciiTheme="minorHAnsi" w:hAnsiTheme="minorHAnsi"/>
          <w:i/>
          <w:sz w:val="22"/>
          <w:szCs w:val="22"/>
          <w:u w:val="single"/>
          <w:lang w:val="de-DE"/>
        </w:rPr>
      </w:pPr>
      <w:r w:rsidRPr="00951CC7">
        <w:rPr>
          <w:rFonts w:asciiTheme="minorHAnsi" w:hAnsiTheme="minorHAnsi"/>
          <w:i/>
          <w:sz w:val="22"/>
          <w:szCs w:val="22"/>
          <w:u w:val="single"/>
          <w:lang w:val="de-DE"/>
        </w:rPr>
        <w:t xml:space="preserve">Wir </w:t>
      </w:r>
      <w:proofErr w:type="spellStart"/>
      <w:r w:rsidRPr="00951CC7">
        <w:rPr>
          <w:rFonts w:asciiTheme="minorHAnsi" w:hAnsiTheme="minorHAnsi"/>
          <w:i/>
          <w:sz w:val="22"/>
          <w:szCs w:val="22"/>
          <w:u w:val="single"/>
          <w:lang w:val="de-DE"/>
        </w:rPr>
        <w:t>begrüssen</w:t>
      </w:r>
      <w:proofErr w:type="spellEnd"/>
      <w:r w:rsidRPr="00951CC7">
        <w:rPr>
          <w:rFonts w:asciiTheme="minorHAnsi" w:hAnsiTheme="minorHAnsi"/>
          <w:i/>
          <w:sz w:val="22"/>
          <w:szCs w:val="22"/>
          <w:u w:val="single"/>
          <w:lang w:val="de-DE"/>
        </w:rPr>
        <w:t xml:space="preserve"> Sie mit einem Glas Wasser. GESUNDHEIT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Die Installation steht – nicht zufällig - beim Weihwasserbecken. Katholische Kirchenbesucher bekreuzigen sich mit dem vom Priester gesegneten Wasser. </w:t>
      </w:r>
    </w:p>
    <w:p w:rsidR="0082120B" w:rsidRPr="00951CC7" w:rsidRDefault="0082120B" w:rsidP="0082120B">
      <w:pPr>
        <w:pStyle w:val="Plattetekst"/>
        <w:rPr>
          <w:rFonts w:asciiTheme="minorHAnsi" w:hAnsiTheme="minorHAnsi"/>
          <w:sz w:val="22"/>
          <w:szCs w:val="22"/>
          <w:lang w:val="de-DE"/>
        </w:rPr>
      </w:pPr>
    </w:p>
    <w:p w:rsidR="0082120B" w:rsidRPr="00E74170" w:rsidRDefault="00E74170" w:rsidP="0082120B">
      <w:pPr>
        <w:pStyle w:val="Plattetekst"/>
        <w:rPr>
          <w:rFonts w:asciiTheme="minorHAnsi" w:hAnsiTheme="minorHAnsi"/>
          <w:b/>
          <w:bCs/>
          <w:szCs w:val="24"/>
          <w:lang w:val="de-DE"/>
        </w:rPr>
      </w:pPr>
      <w:r w:rsidRPr="00E74170">
        <w:rPr>
          <w:rFonts w:asciiTheme="minorHAnsi" w:hAnsiTheme="minorHAnsi"/>
          <w:b/>
          <w:szCs w:val="24"/>
          <w:lang w:val="de-DE"/>
        </w:rPr>
        <w:t>6.</w:t>
      </w:r>
      <w:r w:rsidR="0082120B" w:rsidRPr="00E74170">
        <w:rPr>
          <w:rFonts w:asciiTheme="minorHAnsi" w:hAnsiTheme="minorHAnsi"/>
          <w:szCs w:val="24"/>
          <w:lang w:val="de-DE"/>
        </w:rPr>
        <w:t xml:space="preserve"> </w:t>
      </w:r>
      <w:r w:rsidR="0082120B" w:rsidRPr="00E74170">
        <w:rPr>
          <w:rFonts w:asciiTheme="minorHAnsi" w:hAnsiTheme="minorHAnsi"/>
          <w:b/>
          <w:bCs/>
          <w:szCs w:val="24"/>
          <w:lang w:val="de-DE"/>
        </w:rPr>
        <w:t>'Der barmherzige Jesus'</w:t>
      </w:r>
    </w:p>
    <w:p w:rsidR="0082120B" w:rsidRPr="00951CC7" w:rsidRDefault="0082120B" w:rsidP="0082120B">
      <w:pPr>
        <w:pStyle w:val="Plattetekst"/>
        <w:rPr>
          <w:rFonts w:asciiTheme="minorHAnsi" w:hAnsiTheme="minorHAnsi"/>
          <w:sz w:val="22"/>
          <w:szCs w:val="22"/>
          <w:lang w:val="de-DE"/>
        </w:rPr>
      </w:pPr>
      <w:proofErr w:type="spellStart"/>
      <w:r w:rsidRPr="00951CC7">
        <w:rPr>
          <w:rFonts w:asciiTheme="minorHAnsi" w:hAnsiTheme="minorHAnsi"/>
          <w:sz w:val="22"/>
          <w:szCs w:val="22"/>
          <w:lang w:val="de-DE"/>
        </w:rPr>
        <w:t>Fluo</w:t>
      </w:r>
      <w:proofErr w:type="spellEnd"/>
      <w:r w:rsidRPr="00951CC7">
        <w:rPr>
          <w:rFonts w:asciiTheme="minorHAnsi" w:hAnsiTheme="minorHAnsi"/>
          <w:sz w:val="22"/>
          <w:szCs w:val="22"/>
          <w:lang w:val="de-DE"/>
        </w:rPr>
        <w:t>-grüner Rahmen auf OSB Kieferholz A 1(</w:t>
      </w:r>
      <w:proofErr w:type="spellStart"/>
      <w:r w:rsidRPr="00951CC7">
        <w:rPr>
          <w:rFonts w:asciiTheme="minorHAnsi" w:hAnsiTheme="minorHAnsi"/>
          <w:sz w:val="22"/>
          <w:szCs w:val="22"/>
          <w:lang w:val="de-DE"/>
        </w:rPr>
        <w:t>one</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gross</w:t>
      </w:r>
      <w:proofErr w:type="spellEnd"/>
      <w:r w:rsidRPr="00951CC7">
        <w:rPr>
          <w:rFonts w:asciiTheme="minorHAnsi" w:hAnsiTheme="minorHAnsi"/>
          <w:sz w:val="22"/>
          <w:szCs w:val="22"/>
          <w:lang w:val="de-DE"/>
        </w:rPr>
        <w:t>.</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“Reproduktion einer Malerei in Krakau (Polen) mit einem strahlenden, 'erleuchteten' Jesus. Das Herz gibt rosarote und blaue Strahlen – anders als das Bild, oben auf dem Kirchenwand, des bleichen, leidenden Jesus. Die Installation der Lichtskulptur YES (1998-1999) und HERE und NOW (2000) und die dafür gewählten Farben gehen der 'Findung' dieses Jesusbildes vorab. Ich 'erkannte' die Farben wieder.”</w:t>
      </w:r>
    </w:p>
    <w:p w:rsidR="0082120B" w:rsidRPr="00951CC7" w:rsidRDefault="0082120B" w:rsidP="0082120B">
      <w:pPr>
        <w:pStyle w:val="Plattetekst"/>
        <w:rPr>
          <w:rFonts w:asciiTheme="minorHAnsi" w:hAnsiTheme="minorHAnsi"/>
          <w:sz w:val="22"/>
          <w:szCs w:val="22"/>
          <w:lang w:val="de-DE"/>
        </w:rPr>
      </w:pPr>
    </w:p>
    <w:p w:rsidR="0082120B" w:rsidRPr="00E74170" w:rsidRDefault="0082120B" w:rsidP="0082120B">
      <w:pPr>
        <w:pStyle w:val="Plattetekst"/>
        <w:rPr>
          <w:rFonts w:asciiTheme="minorHAnsi" w:hAnsiTheme="minorHAnsi"/>
          <w:b/>
          <w:bCs/>
          <w:szCs w:val="24"/>
          <w:lang w:val="de-DE"/>
        </w:rPr>
      </w:pPr>
      <w:r w:rsidRPr="00E74170">
        <w:rPr>
          <w:rFonts w:asciiTheme="minorHAnsi" w:hAnsiTheme="minorHAnsi"/>
          <w:b/>
          <w:szCs w:val="24"/>
          <w:lang w:val="de-DE"/>
        </w:rPr>
        <w:t>7</w:t>
      </w:r>
      <w:r w:rsidR="00E74170" w:rsidRPr="00E74170">
        <w:rPr>
          <w:rFonts w:asciiTheme="minorHAnsi" w:hAnsiTheme="minorHAnsi"/>
          <w:b/>
          <w:szCs w:val="24"/>
          <w:lang w:val="de-DE"/>
        </w:rPr>
        <w:t>.</w:t>
      </w:r>
      <w:r w:rsidRPr="00E74170">
        <w:rPr>
          <w:rFonts w:asciiTheme="minorHAnsi" w:hAnsiTheme="minorHAnsi"/>
          <w:b/>
          <w:szCs w:val="24"/>
          <w:lang w:val="de-DE"/>
        </w:rPr>
        <w:t xml:space="preserve"> </w:t>
      </w:r>
      <w:r w:rsidRPr="00E74170">
        <w:rPr>
          <w:rFonts w:asciiTheme="minorHAnsi" w:hAnsiTheme="minorHAnsi"/>
          <w:b/>
          <w:bCs/>
          <w:szCs w:val="24"/>
          <w:lang w:val="de-DE"/>
        </w:rPr>
        <w:t>'Von Maria getragen'</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'Readymade' Kistchen, Birkenholz, Bild von Maria Friedenskönigin von </w:t>
      </w:r>
      <w:proofErr w:type="spellStart"/>
      <w:r w:rsidRPr="00951CC7">
        <w:rPr>
          <w:rFonts w:asciiTheme="minorHAnsi" w:hAnsiTheme="minorHAnsi"/>
          <w:sz w:val="22"/>
          <w:szCs w:val="22"/>
          <w:lang w:val="de-DE"/>
        </w:rPr>
        <w:t>Medjugorje</w:t>
      </w:r>
      <w:proofErr w:type="spellEnd"/>
      <w:r w:rsidRPr="00951CC7">
        <w:rPr>
          <w:rFonts w:asciiTheme="minorHAnsi" w:hAnsiTheme="minorHAnsi"/>
          <w:sz w:val="22"/>
          <w:szCs w:val="22"/>
          <w:lang w:val="de-DE"/>
        </w:rPr>
        <w:t xml:space="preserve"> (Bosnien), ursprünglich mit Foto des Künstlers,  als Kind von seiner Mutter Maria genauso getragen. Leider ist das Foto verschwunden, mitgenommen... ?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“Ich bin fasziniert von Maria. Sie fesselt und fasziniert mich. Ich fühle mich von Maria getragen. Ich erinnere mich an meinen ersten 'mystischen' Erfahrungen, als ich als Knirps in Mai die </w:t>
      </w:r>
      <w:proofErr w:type="spellStart"/>
      <w:r w:rsidRPr="00951CC7">
        <w:rPr>
          <w:rFonts w:asciiTheme="minorHAnsi" w:hAnsiTheme="minorHAnsi"/>
          <w:i/>
          <w:sz w:val="22"/>
          <w:szCs w:val="22"/>
          <w:lang w:val="de-DE"/>
        </w:rPr>
        <w:t>Mariakapellen</w:t>
      </w:r>
      <w:proofErr w:type="spellEnd"/>
      <w:r w:rsidRPr="00951CC7">
        <w:rPr>
          <w:rFonts w:asciiTheme="minorHAnsi" w:hAnsiTheme="minorHAnsi"/>
          <w:i/>
          <w:sz w:val="22"/>
          <w:szCs w:val="22"/>
          <w:lang w:val="de-DE"/>
        </w:rPr>
        <w:t xml:space="preserve"> besuchte.  Wie meine Mutter </w:t>
      </w:r>
      <w:proofErr w:type="spellStart"/>
      <w:r w:rsidRPr="00951CC7">
        <w:rPr>
          <w:rFonts w:asciiTheme="minorHAnsi" w:hAnsiTheme="minorHAnsi"/>
          <w:i/>
          <w:sz w:val="22"/>
          <w:szCs w:val="22"/>
          <w:lang w:val="de-DE"/>
        </w:rPr>
        <w:t>heisst</w:t>
      </w:r>
      <w:proofErr w:type="spellEnd"/>
      <w:r w:rsidRPr="00951CC7">
        <w:rPr>
          <w:rFonts w:asciiTheme="minorHAnsi" w:hAnsiTheme="minorHAnsi"/>
          <w:i/>
          <w:sz w:val="22"/>
          <w:szCs w:val="22"/>
          <w:lang w:val="de-DE"/>
        </w:rPr>
        <w:t xml:space="preserve"> auch meine Lebenspartnerin Maria. </w:t>
      </w:r>
    </w:p>
    <w:p w:rsidR="0082120B" w:rsidRPr="00E74170" w:rsidRDefault="0082120B" w:rsidP="0082120B">
      <w:pPr>
        <w:pStyle w:val="Plattetekst"/>
        <w:rPr>
          <w:rFonts w:asciiTheme="minorHAnsi" w:hAnsiTheme="minorHAnsi"/>
          <w:i/>
          <w:sz w:val="22"/>
          <w:szCs w:val="22"/>
          <w:lang w:val="de-DE"/>
        </w:rPr>
      </w:pPr>
      <w:proofErr w:type="spellStart"/>
      <w:r w:rsidRPr="00951CC7">
        <w:rPr>
          <w:rFonts w:asciiTheme="minorHAnsi" w:hAnsiTheme="minorHAnsi"/>
          <w:i/>
          <w:sz w:val="22"/>
          <w:szCs w:val="22"/>
          <w:lang w:val="de-DE"/>
        </w:rPr>
        <w:lastRenderedPageBreak/>
        <w:t>Medjugorje</w:t>
      </w:r>
      <w:proofErr w:type="spellEnd"/>
      <w:r w:rsidRPr="00951CC7">
        <w:rPr>
          <w:rFonts w:asciiTheme="minorHAnsi" w:hAnsiTheme="minorHAnsi"/>
          <w:i/>
          <w:sz w:val="22"/>
          <w:szCs w:val="22"/>
          <w:lang w:val="de-DE"/>
        </w:rPr>
        <w:t xml:space="preserve">. Die erste Maria-Erscheinung in </w:t>
      </w:r>
      <w:proofErr w:type="spellStart"/>
      <w:r w:rsidRPr="00951CC7">
        <w:rPr>
          <w:rFonts w:asciiTheme="minorHAnsi" w:hAnsiTheme="minorHAnsi"/>
          <w:i/>
          <w:sz w:val="22"/>
          <w:szCs w:val="22"/>
          <w:lang w:val="de-DE"/>
        </w:rPr>
        <w:t>Medjugorje</w:t>
      </w:r>
      <w:proofErr w:type="spellEnd"/>
      <w:r w:rsidRPr="00951CC7">
        <w:rPr>
          <w:rFonts w:asciiTheme="minorHAnsi" w:hAnsiTheme="minorHAnsi"/>
          <w:i/>
          <w:sz w:val="22"/>
          <w:szCs w:val="22"/>
          <w:lang w:val="de-DE"/>
        </w:rPr>
        <w:t xml:space="preserve"> fand statt </w:t>
      </w:r>
      <w:proofErr w:type="spellStart"/>
      <w:r w:rsidRPr="00951CC7">
        <w:rPr>
          <w:rFonts w:asciiTheme="minorHAnsi" w:hAnsiTheme="minorHAnsi"/>
          <w:i/>
          <w:sz w:val="22"/>
          <w:szCs w:val="22"/>
          <w:lang w:val="de-DE"/>
        </w:rPr>
        <w:t>om</w:t>
      </w:r>
      <w:proofErr w:type="spellEnd"/>
      <w:r w:rsidRPr="00951CC7">
        <w:rPr>
          <w:rFonts w:asciiTheme="minorHAnsi" w:hAnsiTheme="minorHAnsi"/>
          <w:i/>
          <w:sz w:val="22"/>
          <w:szCs w:val="22"/>
          <w:lang w:val="de-DE"/>
        </w:rPr>
        <w:t xml:space="preserve"> 24. Juni 1982, mein Geburtstag, ungefähr um die Zeit wo ich zur Welt kam.” </w:t>
      </w:r>
    </w:p>
    <w:p w:rsidR="0082120B" w:rsidRPr="00951CC7" w:rsidRDefault="0082120B" w:rsidP="0082120B">
      <w:pPr>
        <w:pStyle w:val="Plattetekst"/>
        <w:rPr>
          <w:rFonts w:asciiTheme="minorHAnsi" w:hAnsiTheme="minorHAnsi"/>
          <w:sz w:val="22"/>
          <w:szCs w:val="22"/>
          <w:lang w:val="de-DE"/>
        </w:rPr>
      </w:pPr>
    </w:p>
    <w:p w:rsidR="0082120B" w:rsidRPr="00E74170" w:rsidRDefault="0082120B" w:rsidP="0082120B">
      <w:pPr>
        <w:pStyle w:val="Plattetekst"/>
        <w:rPr>
          <w:rFonts w:asciiTheme="minorHAnsi" w:hAnsiTheme="minorHAnsi"/>
          <w:b/>
          <w:bCs/>
          <w:szCs w:val="24"/>
          <w:lang w:val="de-DE"/>
        </w:rPr>
      </w:pPr>
      <w:r w:rsidRPr="00E74170">
        <w:rPr>
          <w:rFonts w:asciiTheme="minorHAnsi" w:hAnsiTheme="minorHAnsi"/>
          <w:b/>
          <w:szCs w:val="24"/>
          <w:lang w:val="de-DE"/>
        </w:rPr>
        <w:t>8</w:t>
      </w:r>
      <w:r w:rsidR="00E74170" w:rsidRPr="00E74170">
        <w:rPr>
          <w:rFonts w:asciiTheme="minorHAnsi" w:hAnsiTheme="minorHAnsi"/>
          <w:b/>
          <w:szCs w:val="24"/>
          <w:lang w:val="de-DE"/>
        </w:rPr>
        <w:t>.</w:t>
      </w:r>
      <w:r w:rsidRPr="00E74170">
        <w:rPr>
          <w:rFonts w:asciiTheme="minorHAnsi" w:hAnsiTheme="minorHAnsi"/>
          <w:b/>
          <w:bCs/>
          <w:szCs w:val="24"/>
          <w:lang w:val="de-DE"/>
        </w:rPr>
        <w:t xml:space="preserve"> 'YES'</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Mini-Neonröhre ( 288 mm) mit grünem Filter in Armatur auf OSB Kieferholzplatten Format A 0 (1189 x 841 mm), gegen die Wand der Marienkapelle.</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Nach dem Bibeltext über die Botschaft Mariä: Maria soll die Mutter Christi werden, während sie doch keinen Mann hat. Doch sagt sie ja, </w:t>
      </w:r>
      <w:proofErr w:type="spellStart"/>
      <w:r w:rsidRPr="00951CC7">
        <w:rPr>
          <w:rFonts w:asciiTheme="minorHAnsi" w:hAnsiTheme="minorHAnsi"/>
          <w:i/>
          <w:sz w:val="22"/>
          <w:szCs w:val="22"/>
          <w:lang w:val="de-DE"/>
        </w:rPr>
        <w:t>Yes</w:t>
      </w:r>
      <w:proofErr w:type="spellEnd"/>
      <w:r w:rsidRPr="00951CC7">
        <w:rPr>
          <w:rFonts w:asciiTheme="minorHAnsi" w:hAnsiTheme="minorHAnsi"/>
          <w:i/>
          <w:sz w:val="22"/>
          <w:szCs w:val="22"/>
          <w:lang w:val="de-DE"/>
        </w:rPr>
        <w:t xml:space="preserve">. Maria sagt: 'mir geschehe nach deinem Wort'. Ihr ja weist hin auf das weibliche Prinzip der </w:t>
      </w:r>
      <w:proofErr w:type="spellStart"/>
      <w:r w:rsidRPr="00951CC7">
        <w:rPr>
          <w:rFonts w:asciiTheme="minorHAnsi" w:hAnsiTheme="minorHAnsi"/>
          <w:i/>
          <w:sz w:val="22"/>
          <w:szCs w:val="22"/>
          <w:lang w:val="de-DE"/>
        </w:rPr>
        <w:t>Uebergabe</w:t>
      </w:r>
      <w:proofErr w:type="spellEnd"/>
      <w:r w:rsidRPr="00951CC7">
        <w:rPr>
          <w:rFonts w:asciiTheme="minorHAnsi" w:hAnsiTheme="minorHAnsi"/>
          <w:i/>
          <w:sz w:val="22"/>
          <w:szCs w:val="22"/>
          <w:lang w:val="de-DE"/>
        </w:rPr>
        <w:t xml:space="preserve">. </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Eine Kopie dieser Lichtskulptur kann gemietet werden, zum Beispiel für Trauungen u.a. Die Lichtskulptur existiert auch in einer </w:t>
      </w:r>
      <w:proofErr w:type="spellStart"/>
      <w:r w:rsidRPr="00951CC7">
        <w:rPr>
          <w:rFonts w:asciiTheme="minorHAnsi" w:hAnsiTheme="minorHAnsi"/>
          <w:sz w:val="22"/>
          <w:szCs w:val="22"/>
          <w:lang w:val="de-DE"/>
        </w:rPr>
        <w:t>grösseren</w:t>
      </w:r>
      <w:proofErr w:type="spellEnd"/>
      <w:r w:rsidRPr="00951CC7">
        <w:rPr>
          <w:rFonts w:asciiTheme="minorHAnsi" w:hAnsiTheme="minorHAnsi"/>
          <w:sz w:val="22"/>
          <w:szCs w:val="22"/>
          <w:lang w:val="de-DE"/>
        </w:rPr>
        <w:t xml:space="preserve"> Ausführung von Neonröhren von 60 Zentimeter auf drei Kieferholplatten, 250 cm hoch, 125 cm breit. Info  </w:t>
      </w:r>
      <w:r w:rsidRPr="00951CC7">
        <w:rPr>
          <w:rStyle w:val="Hyperlink"/>
          <w:rFonts w:asciiTheme="minorHAnsi" w:hAnsiTheme="minorHAnsi"/>
          <w:sz w:val="22"/>
          <w:szCs w:val="22"/>
          <w:lang w:val="de-DE"/>
        </w:rPr>
        <w:t>www.yot.be</w:t>
      </w:r>
      <w:r w:rsidRPr="00951CC7">
        <w:rPr>
          <w:rFonts w:asciiTheme="minorHAnsi" w:hAnsiTheme="minorHAnsi"/>
          <w:sz w:val="22"/>
          <w:szCs w:val="22"/>
          <w:lang w:val="de-DE"/>
        </w:rPr>
        <w:t xml:space="preserve"> </w:t>
      </w:r>
    </w:p>
    <w:p w:rsidR="0082120B" w:rsidRPr="00951CC7" w:rsidRDefault="0082120B" w:rsidP="0082120B">
      <w:pPr>
        <w:pStyle w:val="Plattetekst"/>
        <w:rPr>
          <w:rFonts w:asciiTheme="minorHAnsi" w:hAnsiTheme="minorHAnsi"/>
          <w:sz w:val="22"/>
          <w:szCs w:val="22"/>
          <w:lang w:val="de-DE"/>
        </w:rPr>
      </w:pPr>
    </w:p>
    <w:p w:rsidR="0082120B" w:rsidRPr="00E74170" w:rsidRDefault="00E74170" w:rsidP="0082120B">
      <w:pPr>
        <w:pStyle w:val="Plattetekst"/>
        <w:rPr>
          <w:rFonts w:asciiTheme="minorHAnsi" w:hAnsiTheme="minorHAnsi"/>
          <w:b/>
          <w:bCs/>
          <w:szCs w:val="24"/>
          <w:lang w:val="de-DE"/>
        </w:rPr>
      </w:pPr>
      <w:r w:rsidRPr="00E74170">
        <w:rPr>
          <w:rFonts w:asciiTheme="minorHAnsi" w:hAnsiTheme="minorHAnsi"/>
          <w:b/>
          <w:szCs w:val="24"/>
          <w:lang w:val="de-DE"/>
        </w:rPr>
        <w:t>9.1 – 9.</w:t>
      </w:r>
      <w:r w:rsidR="0082120B" w:rsidRPr="00E74170">
        <w:rPr>
          <w:rFonts w:asciiTheme="minorHAnsi" w:hAnsiTheme="minorHAnsi"/>
          <w:b/>
          <w:szCs w:val="24"/>
          <w:lang w:val="de-DE"/>
        </w:rPr>
        <w:t>11</w:t>
      </w:r>
      <w:r w:rsidR="0082120B" w:rsidRPr="00E74170">
        <w:rPr>
          <w:rFonts w:asciiTheme="minorHAnsi" w:hAnsiTheme="minorHAnsi"/>
          <w:b/>
          <w:bCs/>
          <w:szCs w:val="24"/>
          <w:lang w:val="de-DE"/>
        </w:rPr>
        <w:t xml:space="preserve"> 'PARADISE – </w:t>
      </w:r>
      <w:proofErr w:type="spellStart"/>
      <w:r w:rsidR="0082120B" w:rsidRPr="00E74170">
        <w:rPr>
          <w:rFonts w:asciiTheme="minorHAnsi" w:hAnsiTheme="minorHAnsi"/>
          <w:b/>
          <w:bCs/>
          <w:szCs w:val="24"/>
          <w:lang w:val="de-DE"/>
        </w:rPr>
        <w:t>Nenzinger</w:t>
      </w:r>
      <w:proofErr w:type="spellEnd"/>
      <w:r w:rsidR="0082120B" w:rsidRPr="00E74170">
        <w:rPr>
          <w:rFonts w:asciiTheme="minorHAnsi" w:hAnsiTheme="minorHAnsi"/>
          <w:b/>
          <w:bCs/>
          <w:szCs w:val="24"/>
          <w:lang w:val="de-DE"/>
        </w:rPr>
        <w:t xml:space="preserve"> Himmel / </w:t>
      </w:r>
      <w:proofErr w:type="spellStart"/>
      <w:r w:rsidR="0082120B" w:rsidRPr="00E74170">
        <w:rPr>
          <w:rFonts w:asciiTheme="minorHAnsi" w:hAnsiTheme="minorHAnsi"/>
          <w:b/>
          <w:bCs/>
          <w:szCs w:val="24"/>
          <w:lang w:val="de-DE"/>
        </w:rPr>
        <w:t>Oesterreich</w:t>
      </w:r>
      <w:proofErr w:type="spellEnd"/>
      <w:r w:rsidR="0082120B" w:rsidRPr="00E74170">
        <w:rPr>
          <w:rFonts w:asciiTheme="minorHAnsi" w:hAnsiTheme="minorHAnsi"/>
          <w:b/>
          <w:bCs/>
          <w:szCs w:val="24"/>
          <w:lang w:val="de-DE"/>
        </w:rPr>
        <w:t>-Liechtenstein (Stein von Licht)'</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11 Fotos, </w:t>
      </w:r>
      <w:proofErr w:type="spellStart"/>
      <w:r w:rsidRPr="00951CC7">
        <w:rPr>
          <w:rFonts w:asciiTheme="minorHAnsi" w:hAnsiTheme="minorHAnsi"/>
          <w:sz w:val="22"/>
          <w:szCs w:val="22"/>
          <w:lang w:val="de-DE"/>
        </w:rPr>
        <w:t>print</w:t>
      </w:r>
      <w:proofErr w:type="spellEnd"/>
      <w:r w:rsidRPr="00951CC7">
        <w:rPr>
          <w:rFonts w:asciiTheme="minorHAnsi" w:hAnsiTheme="minorHAnsi"/>
          <w:sz w:val="22"/>
          <w:szCs w:val="22"/>
          <w:lang w:val="de-DE"/>
        </w:rPr>
        <w:t xml:space="preserve"> mit </w:t>
      </w:r>
      <w:proofErr w:type="spellStart"/>
      <w:r w:rsidRPr="00951CC7">
        <w:rPr>
          <w:rFonts w:asciiTheme="minorHAnsi" w:hAnsiTheme="minorHAnsi"/>
          <w:sz w:val="22"/>
          <w:szCs w:val="22"/>
          <w:lang w:val="de-DE"/>
        </w:rPr>
        <w:t>ink-jet</w:t>
      </w:r>
      <w:proofErr w:type="spellEnd"/>
      <w:r w:rsidRPr="00951CC7">
        <w:rPr>
          <w:rFonts w:asciiTheme="minorHAnsi" w:hAnsiTheme="minorHAnsi"/>
          <w:sz w:val="22"/>
          <w:szCs w:val="22"/>
          <w:lang w:val="de-DE"/>
        </w:rPr>
        <w:t xml:space="preserve"> auf </w:t>
      </w:r>
      <w:proofErr w:type="spellStart"/>
      <w:r w:rsidRPr="00951CC7">
        <w:rPr>
          <w:rFonts w:asciiTheme="minorHAnsi" w:hAnsiTheme="minorHAnsi"/>
          <w:sz w:val="22"/>
          <w:szCs w:val="22"/>
          <w:lang w:val="de-DE"/>
        </w:rPr>
        <w:t>Canvas</w:t>
      </w:r>
      <w:proofErr w:type="spellEnd"/>
      <w:r w:rsidRPr="00951CC7">
        <w:rPr>
          <w:rFonts w:asciiTheme="minorHAnsi" w:hAnsiTheme="minorHAnsi"/>
          <w:sz w:val="22"/>
          <w:szCs w:val="22"/>
          <w:lang w:val="de-DE"/>
        </w:rPr>
        <w:t>, zwischen Holzstöcken, auf elf freien Kirchenwände unter den Kreuzwegstationen, 841 + 1.400 mm (Foto: 1200 mm).</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“Die Fotos verweisen auf die Tradition der japanisch-chinesischen Landschaftsmalerei und der Natur als Sakralraum; sie erinnern an die buddhistischen '</w:t>
      </w:r>
      <w:proofErr w:type="spellStart"/>
      <w:r w:rsidRPr="00951CC7">
        <w:rPr>
          <w:rFonts w:asciiTheme="minorHAnsi" w:hAnsiTheme="minorHAnsi"/>
          <w:i/>
          <w:sz w:val="22"/>
          <w:szCs w:val="22"/>
          <w:lang w:val="de-DE"/>
        </w:rPr>
        <w:t>tankas</w:t>
      </w:r>
      <w:proofErr w:type="spellEnd"/>
      <w:r w:rsidRPr="00951CC7">
        <w:rPr>
          <w:rFonts w:asciiTheme="minorHAnsi" w:hAnsiTheme="minorHAnsi"/>
          <w:i/>
          <w:sz w:val="22"/>
          <w:szCs w:val="22"/>
          <w:lang w:val="de-DE"/>
        </w:rPr>
        <w:t xml:space="preserve">' die zugleich Kunst und Meditationsobjekte sind;  sie erinnern an die geografischen Karten aus meiner Kindheit und Jugend, Karten die anregten zu Träumen über ferne Orte und Reisen.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Solche Reisen habe ich gemacht, so u.a. eine rituelle Wanderung  im PARADIS-Projekt. Das war eine Wanderung, sieben Tage lang – sieben ist die Zahl der Vollständigkeit – zu </w:t>
      </w:r>
      <w:proofErr w:type="spellStart"/>
      <w:r w:rsidRPr="00951CC7">
        <w:rPr>
          <w:rFonts w:asciiTheme="minorHAnsi" w:hAnsiTheme="minorHAnsi"/>
          <w:i/>
          <w:sz w:val="22"/>
          <w:szCs w:val="22"/>
          <w:lang w:val="de-DE"/>
        </w:rPr>
        <w:t>Fuss</w:t>
      </w:r>
      <w:proofErr w:type="spellEnd"/>
      <w:r w:rsidRPr="00951CC7">
        <w:rPr>
          <w:rFonts w:asciiTheme="minorHAnsi" w:hAnsiTheme="minorHAnsi"/>
          <w:i/>
          <w:sz w:val="22"/>
          <w:szCs w:val="22"/>
          <w:lang w:val="de-DE"/>
        </w:rPr>
        <w:t xml:space="preserve"> in einer Gegend, genannt nach dem Himmel oder Paradies. Ich suchte die Paradieserfahrung durch ein Leben in und mit der Natur, Tag und Nacht, auf dem Boden schlafend, unter dem Himmel, der Betrachtung ergeben.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Die Fotos entstanden im Augenblick der Verbindung oder Einheit zwischen </w:t>
      </w:r>
      <w:proofErr w:type="spellStart"/>
      <w:r w:rsidRPr="00951CC7">
        <w:rPr>
          <w:rFonts w:asciiTheme="minorHAnsi" w:hAnsiTheme="minorHAnsi"/>
          <w:i/>
          <w:sz w:val="22"/>
          <w:szCs w:val="22"/>
          <w:lang w:val="de-DE"/>
        </w:rPr>
        <w:t>aussen</w:t>
      </w:r>
      <w:proofErr w:type="spellEnd"/>
      <w:r w:rsidRPr="00951CC7">
        <w:rPr>
          <w:rFonts w:asciiTheme="minorHAnsi" w:hAnsiTheme="minorHAnsi"/>
          <w:i/>
          <w:sz w:val="22"/>
          <w:szCs w:val="22"/>
          <w:lang w:val="de-DE"/>
        </w:rPr>
        <w:t xml:space="preserve"> und innen. Sie versuchen die Energie dieser Augenblicke zu erfassen. Die Fotos stehen vertikal um die Verbindung zwischen Himmel und Erde </w:t>
      </w:r>
      <w:proofErr w:type="spellStart"/>
      <w:r w:rsidRPr="00951CC7">
        <w:rPr>
          <w:rFonts w:asciiTheme="minorHAnsi" w:hAnsiTheme="minorHAnsi"/>
          <w:i/>
          <w:sz w:val="22"/>
          <w:szCs w:val="22"/>
          <w:lang w:val="de-DE"/>
        </w:rPr>
        <w:t>auszudrüken</w:t>
      </w:r>
      <w:proofErr w:type="spellEnd"/>
      <w:r w:rsidRPr="00951CC7">
        <w:rPr>
          <w:rFonts w:asciiTheme="minorHAnsi" w:hAnsiTheme="minorHAnsi"/>
          <w:i/>
          <w:sz w:val="22"/>
          <w:szCs w:val="22"/>
          <w:lang w:val="de-DE"/>
        </w:rPr>
        <w:t xml:space="preserve">, anders als in der </w:t>
      </w:r>
      <w:proofErr w:type="spellStart"/>
      <w:r w:rsidRPr="00951CC7">
        <w:rPr>
          <w:rFonts w:asciiTheme="minorHAnsi" w:hAnsiTheme="minorHAnsi"/>
          <w:i/>
          <w:sz w:val="22"/>
          <w:szCs w:val="22"/>
          <w:lang w:val="de-DE"/>
        </w:rPr>
        <w:t>romatischen</w:t>
      </w:r>
      <w:proofErr w:type="spellEnd"/>
      <w:r w:rsidRPr="00951CC7">
        <w:rPr>
          <w:rFonts w:asciiTheme="minorHAnsi" w:hAnsiTheme="minorHAnsi"/>
          <w:i/>
          <w:sz w:val="22"/>
          <w:szCs w:val="22"/>
          <w:lang w:val="de-DE"/>
        </w:rPr>
        <w:t xml:space="preserve"> horizontalen Fototradition.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Die Darstellung unter dem Kreuzweg weist symbolisch auf dessen Verarbeitung.”</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sz w:val="22"/>
          <w:szCs w:val="22"/>
          <w:lang w:val="de-DE"/>
        </w:rPr>
      </w:pPr>
      <w:r w:rsidRPr="00E74170">
        <w:rPr>
          <w:rFonts w:asciiTheme="minorHAnsi" w:hAnsiTheme="minorHAnsi"/>
          <w:b/>
          <w:sz w:val="22"/>
          <w:szCs w:val="22"/>
          <w:lang w:val="de-DE"/>
        </w:rPr>
        <w:t>O-WAND</w:t>
      </w:r>
      <w:r w:rsidRPr="00951CC7">
        <w:rPr>
          <w:rFonts w:asciiTheme="minorHAnsi" w:hAnsiTheme="minorHAnsi"/>
          <w:sz w:val="22"/>
          <w:szCs w:val="22"/>
          <w:lang w:val="de-DE"/>
        </w:rPr>
        <w:t xml:space="preserve"> ( </w:t>
      </w:r>
      <w:proofErr w:type="spellStart"/>
      <w:r w:rsidRPr="00951CC7">
        <w:rPr>
          <w:rFonts w:asciiTheme="minorHAnsi" w:hAnsiTheme="minorHAnsi"/>
          <w:sz w:val="22"/>
          <w:szCs w:val="22"/>
          <w:lang w:val="de-DE"/>
        </w:rPr>
        <w:t>Brody</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Neuenschwander</w:t>
      </w:r>
      <w:proofErr w:type="spellEnd"/>
      <w:r w:rsidR="00E74170">
        <w:rPr>
          <w:rFonts w:asciiTheme="minorHAnsi" w:hAnsiTheme="minorHAnsi"/>
          <w:sz w:val="22"/>
          <w:szCs w:val="22"/>
          <w:lang w:val="de-DE"/>
        </w:rPr>
        <w:t>,</w:t>
      </w:r>
      <w:r w:rsidRPr="00951CC7">
        <w:rPr>
          <w:rFonts w:asciiTheme="minorHAnsi" w:hAnsiTheme="minorHAnsi"/>
          <w:sz w:val="22"/>
          <w:szCs w:val="22"/>
          <w:lang w:val="de-DE"/>
        </w:rPr>
        <w:t xml:space="preserve"> 2002)</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Der hier Getaufte hat seinen Namen auf einem </w:t>
      </w:r>
      <w:proofErr w:type="spellStart"/>
      <w:r w:rsidRPr="00951CC7">
        <w:rPr>
          <w:rFonts w:asciiTheme="minorHAnsi" w:hAnsiTheme="minorHAnsi"/>
          <w:sz w:val="22"/>
          <w:szCs w:val="22"/>
          <w:lang w:val="de-DE"/>
        </w:rPr>
        <w:t>weissen</w:t>
      </w:r>
      <w:proofErr w:type="spellEnd"/>
      <w:r w:rsidRPr="00951CC7">
        <w:rPr>
          <w:rFonts w:asciiTheme="minorHAnsi" w:hAnsiTheme="minorHAnsi"/>
          <w:sz w:val="22"/>
          <w:szCs w:val="22"/>
          <w:lang w:val="de-DE"/>
        </w:rPr>
        <w:t xml:space="preserve"> Blöckchen; die Gestorbe</w:t>
      </w:r>
      <w:r w:rsidR="00BF7281">
        <w:rPr>
          <w:rFonts w:asciiTheme="minorHAnsi" w:hAnsiTheme="minorHAnsi"/>
          <w:sz w:val="22"/>
          <w:szCs w:val="22"/>
          <w:lang w:val="de-DE"/>
        </w:rPr>
        <w:t>nen auf einem dunklen Blöckchen</w:t>
      </w:r>
    </w:p>
    <w:p w:rsidR="0082120B" w:rsidRPr="00951CC7" w:rsidRDefault="0082120B" w:rsidP="0082120B">
      <w:pPr>
        <w:pStyle w:val="Plattetekst"/>
        <w:rPr>
          <w:rFonts w:asciiTheme="minorHAnsi" w:hAnsiTheme="minorHAnsi"/>
          <w:sz w:val="22"/>
          <w:szCs w:val="22"/>
          <w:lang w:val="de-DE"/>
        </w:rPr>
      </w:pPr>
    </w:p>
    <w:p w:rsidR="0082120B" w:rsidRPr="00BF7281" w:rsidRDefault="0082120B" w:rsidP="0082120B">
      <w:pPr>
        <w:pStyle w:val="Plattetekst"/>
        <w:rPr>
          <w:rFonts w:asciiTheme="minorHAnsi" w:hAnsiTheme="minorHAnsi"/>
          <w:b/>
          <w:bCs/>
          <w:szCs w:val="24"/>
          <w:lang w:val="de-DE"/>
        </w:rPr>
      </w:pPr>
      <w:r w:rsidRPr="00BF7281">
        <w:rPr>
          <w:rFonts w:asciiTheme="minorHAnsi" w:hAnsiTheme="minorHAnsi"/>
          <w:b/>
          <w:szCs w:val="24"/>
          <w:lang w:val="de-DE"/>
        </w:rPr>
        <w:t>10</w:t>
      </w:r>
      <w:r w:rsidR="00BF7281" w:rsidRPr="00BF7281">
        <w:rPr>
          <w:rFonts w:asciiTheme="minorHAnsi" w:hAnsiTheme="minorHAnsi"/>
          <w:b/>
          <w:szCs w:val="24"/>
          <w:lang w:val="de-DE"/>
        </w:rPr>
        <w:t>.</w:t>
      </w:r>
      <w:r w:rsidRPr="00BF7281">
        <w:rPr>
          <w:rFonts w:asciiTheme="minorHAnsi" w:hAnsiTheme="minorHAnsi"/>
          <w:b/>
          <w:szCs w:val="24"/>
          <w:lang w:val="de-DE"/>
        </w:rPr>
        <w:t xml:space="preserve"> </w:t>
      </w:r>
      <w:r w:rsidRPr="00BF7281">
        <w:rPr>
          <w:rFonts w:asciiTheme="minorHAnsi" w:hAnsiTheme="minorHAnsi"/>
          <w:szCs w:val="24"/>
          <w:lang w:val="de-DE"/>
        </w:rPr>
        <w:t xml:space="preserve"> </w:t>
      </w:r>
      <w:r w:rsidRPr="00BF7281">
        <w:rPr>
          <w:rFonts w:asciiTheme="minorHAnsi" w:hAnsiTheme="minorHAnsi"/>
          <w:b/>
          <w:bCs/>
          <w:szCs w:val="24"/>
          <w:lang w:val="de-DE"/>
        </w:rPr>
        <w:t>'Schlüsselmacht'</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Beichtstuhl mit Heiratsfoto der Eltern des Künstlers. Innen, rechts und links, Fotos der älterenden Eltern, dargestellt von der </w:t>
      </w:r>
      <w:proofErr w:type="spellStart"/>
      <w:r w:rsidRPr="00951CC7">
        <w:rPr>
          <w:rFonts w:asciiTheme="minorHAnsi" w:hAnsiTheme="minorHAnsi"/>
          <w:sz w:val="22"/>
          <w:szCs w:val="22"/>
          <w:lang w:val="de-DE"/>
        </w:rPr>
        <w:t>Dorfsfotografe</w:t>
      </w:r>
      <w:proofErr w:type="spellEnd"/>
      <w:r w:rsidRPr="00951CC7">
        <w:rPr>
          <w:rFonts w:asciiTheme="minorHAnsi" w:hAnsiTheme="minorHAnsi"/>
          <w:sz w:val="22"/>
          <w:szCs w:val="22"/>
          <w:lang w:val="de-DE"/>
        </w:rPr>
        <w:t xml:space="preserve">. Auf dem Platz des Beichtvaters: geschlossenes Pharmaziekistchen ohne Schlüssel. Ein Kreuz im Mattglas; dahinten ein </w:t>
      </w:r>
      <w:proofErr w:type="spellStart"/>
      <w:r w:rsidRPr="00951CC7">
        <w:rPr>
          <w:rFonts w:asciiTheme="minorHAnsi" w:hAnsiTheme="minorHAnsi"/>
          <w:sz w:val="22"/>
          <w:szCs w:val="22"/>
          <w:lang w:val="de-DE"/>
        </w:rPr>
        <w:t>Päkchen</w:t>
      </w:r>
      <w:proofErr w:type="spellEnd"/>
      <w:r w:rsidRPr="00951CC7">
        <w:rPr>
          <w:rFonts w:asciiTheme="minorHAnsi" w:hAnsiTheme="minorHAnsi"/>
          <w:sz w:val="22"/>
          <w:szCs w:val="22"/>
          <w:lang w:val="de-DE"/>
        </w:rPr>
        <w:t xml:space="preserve"> in den Marienfarben </w:t>
      </w:r>
      <w:proofErr w:type="spellStart"/>
      <w:r w:rsidRPr="00951CC7">
        <w:rPr>
          <w:rFonts w:asciiTheme="minorHAnsi" w:hAnsiTheme="minorHAnsi"/>
          <w:sz w:val="22"/>
          <w:szCs w:val="22"/>
          <w:lang w:val="de-DE"/>
        </w:rPr>
        <w:t>weiss</w:t>
      </w:r>
      <w:proofErr w:type="spellEnd"/>
      <w:r w:rsidRPr="00951CC7">
        <w:rPr>
          <w:rFonts w:asciiTheme="minorHAnsi" w:hAnsiTheme="minorHAnsi"/>
          <w:sz w:val="22"/>
          <w:szCs w:val="22"/>
          <w:lang w:val="de-DE"/>
        </w:rPr>
        <w:t xml:space="preserve"> und blau, mit Kondom.</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“Eine autobiografische Arbeit. Ich war ein ungewünschtes Kind, ein Kind zu viel, Folge des </w:t>
      </w:r>
      <w:r w:rsidRPr="00951CC7">
        <w:rPr>
          <w:rFonts w:asciiTheme="minorHAnsi" w:hAnsiTheme="minorHAnsi"/>
          <w:i/>
          <w:sz w:val="22"/>
          <w:szCs w:val="22"/>
          <w:lang w:val="de-DE"/>
        </w:rPr>
        <w:lastRenderedPageBreak/>
        <w:t>damaligen Kirchenverbots jeder Geburtenregelung.”</w:t>
      </w:r>
    </w:p>
    <w:p w:rsidR="0082120B" w:rsidRPr="00951CC7" w:rsidRDefault="0082120B" w:rsidP="0082120B">
      <w:pPr>
        <w:pStyle w:val="Plattetekst"/>
        <w:rPr>
          <w:rFonts w:asciiTheme="minorHAnsi" w:hAnsiTheme="minorHAnsi"/>
          <w:sz w:val="22"/>
          <w:szCs w:val="22"/>
          <w:lang w:val="de-DE"/>
        </w:rPr>
      </w:pPr>
    </w:p>
    <w:p w:rsidR="00BF7281" w:rsidRDefault="0082120B" w:rsidP="0082120B">
      <w:pPr>
        <w:pStyle w:val="Plattetekst"/>
        <w:rPr>
          <w:rFonts w:asciiTheme="minorHAnsi" w:hAnsiTheme="minorHAnsi"/>
          <w:sz w:val="22"/>
          <w:szCs w:val="22"/>
          <w:lang w:val="de-DE"/>
        </w:rPr>
      </w:pPr>
      <w:r w:rsidRPr="00BF7281">
        <w:rPr>
          <w:rFonts w:asciiTheme="minorHAnsi" w:hAnsiTheme="minorHAnsi"/>
          <w:b/>
          <w:szCs w:val="24"/>
          <w:lang w:val="de-DE"/>
        </w:rPr>
        <w:t>11</w:t>
      </w:r>
      <w:r w:rsidR="00BF7281" w:rsidRPr="00BF7281">
        <w:rPr>
          <w:rFonts w:asciiTheme="minorHAnsi" w:hAnsiTheme="minorHAnsi"/>
          <w:b/>
          <w:szCs w:val="24"/>
          <w:lang w:val="de-DE"/>
        </w:rPr>
        <w:t>.</w:t>
      </w:r>
      <w:r w:rsidRPr="00BF7281">
        <w:rPr>
          <w:rFonts w:asciiTheme="minorHAnsi" w:hAnsiTheme="minorHAnsi"/>
          <w:b/>
          <w:szCs w:val="24"/>
          <w:lang w:val="de-DE"/>
        </w:rPr>
        <w:t xml:space="preserve">  </w:t>
      </w:r>
      <w:r w:rsidRPr="00BF7281">
        <w:rPr>
          <w:rFonts w:asciiTheme="minorHAnsi" w:hAnsiTheme="minorHAnsi"/>
          <w:b/>
          <w:bCs/>
          <w:szCs w:val="24"/>
          <w:lang w:val="de-DE"/>
        </w:rPr>
        <w:t>'Wiedervereinigung</w:t>
      </w:r>
      <w:r w:rsidRPr="00951CC7">
        <w:rPr>
          <w:rFonts w:asciiTheme="minorHAnsi" w:hAnsiTheme="minorHAnsi"/>
          <w:b/>
          <w:bCs/>
          <w:sz w:val="22"/>
          <w:szCs w:val="22"/>
          <w:lang w:val="de-DE"/>
        </w:rPr>
        <w:t xml:space="preserve"> </w:t>
      </w:r>
      <w:r w:rsidRPr="00BF7281">
        <w:rPr>
          <w:rFonts w:asciiTheme="minorHAnsi" w:hAnsiTheme="minorHAnsi"/>
          <w:b/>
          <w:bCs/>
          <w:szCs w:val="24"/>
          <w:lang w:val="de-DE"/>
        </w:rPr>
        <w:t xml:space="preserve">von Tisch und Bett' </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Kunstwerk des Malers Jan De Wachter, in 2010 das zentrale Element des YOT-Angebotes in dieser Kirche.</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“Als '</w:t>
      </w:r>
      <w:proofErr w:type="spellStart"/>
      <w:r w:rsidRPr="00951CC7">
        <w:rPr>
          <w:rFonts w:asciiTheme="minorHAnsi" w:hAnsiTheme="minorHAnsi"/>
          <w:i/>
          <w:sz w:val="22"/>
          <w:szCs w:val="22"/>
          <w:lang w:val="de-DE"/>
        </w:rPr>
        <w:t>artist</w:t>
      </w:r>
      <w:proofErr w:type="spellEnd"/>
      <w:r w:rsidRPr="00951CC7">
        <w:rPr>
          <w:rFonts w:asciiTheme="minorHAnsi" w:hAnsiTheme="minorHAnsi"/>
          <w:i/>
          <w:sz w:val="22"/>
          <w:szCs w:val="22"/>
          <w:lang w:val="de-DE"/>
        </w:rPr>
        <w:t xml:space="preserve"> in </w:t>
      </w:r>
      <w:proofErr w:type="spellStart"/>
      <w:r w:rsidRPr="00951CC7">
        <w:rPr>
          <w:rFonts w:asciiTheme="minorHAnsi" w:hAnsiTheme="minorHAnsi"/>
          <w:i/>
          <w:sz w:val="22"/>
          <w:szCs w:val="22"/>
          <w:lang w:val="de-DE"/>
        </w:rPr>
        <w:t>residence</w:t>
      </w:r>
      <w:proofErr w:type="spellEnd"/>
      <w:r w:rsidRPr="00951CC7">
        <w:rPr>
          <w:rFonts w:asciiTheme="minorHAnsi" w:hAnsiTheme="minorHAnsi"/>
          <w:i/>
          <w:sz w:val="22"/>
          <w:szCs w:val="22"/>
          <w:lang w:val="de-DE"/>
        </w:rPr>
        <w:t>' erkundete und vertiefte ich Themen aus vorigen Jahren. Siehe Nr. 11 und 12”</w:t>
      </w:r>
    </w:p>
    <w:p w:rsidR="0082120B" w:rsidRPr="00951CC7" w:rsidRDefault="0082120B" w:rsidP="0082120B">
      <w:pPr>
        <w:pStyle w:val="Plattetekst"/>
        <w:rPr>
          <w:rFonts w:asciiTheme="minorHAnsi" w:hAnsiTheme="minorHAnsi"/>
          <w:sz w:val="22"/>
          <w:szCs w:val="22"/>
          <w:lang w:val="de-DE"/>
        </w:rPr>
      </w:pPr>
    </w:p>
    <w:p w:rsidR="0082120B" w:rsidRPr="00BF7281" w:rsidRDefault="0082120B" w:rsidP="0082120B">
      <w:pPr>
        <w:pStyle w:val="Plattetekst"/>
        <w:rPr>
          <w:rFonts w:asciiTheme="minorHAnsi" w:hAnsiTheme="minorHAnsi"/>
          <w:b/>
          <w:bCs/>
          <w:szCs w:val="24"/>
          <w:lang w:val="de-DE"/>
        </w:rPr>
      </w:pPr>
      <w:r w:rsidRPr="00BF7281">
        <w:rPr>
          <w:rFonts w:asciiTheme="minorHAnsi" w:hAnsiTheme="minorHAnsi"/>
          <w:b/>
          <w:szCs w:val="24"/>
          <w:lang w:val="de-DE"/>
        </w:rPr>
        <w:t>12</w:t>
      </w:r>
      <w:r w:rsidR="00BF7281" w:rsidRPr="00BF7281">
        <w:rPr>
          <w:rFonts w:asciiTheme="minorHAnsi" w:hAnsiTheme="minorHAnsi"/>
          <w:b/>
          <w:szCs w:val="24"/>
          <w:lang w:val="de-DE"/>
        </w:rPr>
        <w:t>.</w:t>
      </w:r>
      <w:r w:rsidRPr="00BF7281">
        <w:rPr>
          <w:rFonts w:asciiTheme="minorHAnsi" w:hAnsiTheme="minorHAnsi"/>
          <w:szCs w:val="24"/>
          <w:lang w:val="de-DE"/>
        </w:rPr>
        <w:t xml:space="preserve"> </w:t>
      </w:r>
      <w:r w:rsidRPr="00BF7281">
        <w:rPr>
          <w:rFonts w:asciiTheme="minorHAnsi" w:hAnsiTheme="minorHAnsi"/>
          <w:b/>
          <w:bCs/>
          <w:szCs w:val="24"/>
          <w:lang w:val="de-DE"/>
        </w:rPr>
        <w:t>''Wiedervereinigung von Tisch und Bett – Teil 2'</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Doppelbett mit </w:t>
      </w:r>
      <w:proofErr w:type="spellStart"/>
      <w:r w:rsidRPr="00951CC7">
        <w:rPr>
          <w:rFonts w:asciiTheme="minorHAnsi" w:hAnsiTheme="minorHAnsi"/>
          <w:sz w:val="22"/>
          <w:szCs w:val="22"/>
          <w:lang w:val="de-DE"/>
        </w:rPr>
        <w:t>Bettüchern</w:t>
      </w:r>
      <w:proofErr w:type="spellEnd"/>
      <w:r w:rsidRPr="00951CC7">
        <w:rPr>
          <w:rFonts w:asciiTheme="minorHAnsi" w:hAnsiTheme="minorHAnsi"/>
          <w:sz w:val="22"/>
          <w:szCs w:val="22"/>
          <w:lang w:val="de-DE"/>
        </w:rPr>
        <w:t xml:space="preserve"> ( design Georgio Armani) in grau und (</w:t>
      </w:r>
      <w:proofErr w:type="spellStart"/>
      <w:r w:rsidRPr="00951CC7">
        <w:rPr>
          <w:rFonts w:asciiTheme="minorHAnsi" w:hAnsiTheme="minorHAnsi"/>
          <w:sz w:val="22"/>
          <w:szCs w:val="22"/>
          <w:lang w:val="de-DE"/>
        </w:rPr>
        <w:t>bischofs</w:t>
      </w:r>
      <w:proofErr w:type="spellEnd"/>
      <w:r w:rsidRPr="00951CC7">
        <w:rPr>
          <w:rFonts w:asciiTheme="minorHAnsi" w:hAnsiTheme="minorHAnsi"/>
          <w:sz w:val="22"/>
          <w:szCs w:val="22"/>
          <w:lang w:val="de-DE"/>
        </w:rPr>
        <w:t xml:space="preserve">)violett, mit japanischem Zeichen für Hoffnung und englisch 'Hope'. Zwischen zwei grauen Kissen ein kleineres glänzendes Kissen, </w:t>
      </w:r>
      <w:proofErr w:type="spellStart"/>
      <w:r w:rsidRPr="00951CC7">
        <w:rPr>
          <w:rFonts w:asciiTheme="minorHAnsi" w:hAnsiTheme="minorHAnsi"/>
          <w:sz w:val="22"/>
          <w:szCs w:val="22"/>
          <w:lang w:val="de-DE"/>
        </w:rPr>
        <w:t>fluo</w:t>
      </w:r>
      <w:proofErr w:type="spellEnd"/>
      <w:r w:rsidRPr="00951CC7">
        <w:rPr>
          <w:rFonts w:asciiTheme="minorHAnsi" w:hAnsiTheme="minorHAnsi"/>
          <w:sz w:val="22"/>
          <w:szCs w:val="22"/>
          <w:lang w:val="de-DE"/>
        </w:rPr>
        <w:t xml:space="preserve">-grün. </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Der Künstler: “Das Kunstwerk von Jan De Wachter (</w:t>
      </w:r>
      <w:proofErr w:type="spellStart"/>
      <w:r w:rsidRPr="00951CC7">
        <w:rPr>
          <w:rFonts w:asciiTheme="minorHAnsi" w:hAnsiTheme="minorHAnsi"/>
          <w:i/>
          <w:sz w:val="22"/>
          <w:szCs w:val="22"/>
          <w:lang w:val="de-DE"/>
        </w:rPr>
        <w:t>Nr</w:t>
      </w:r>
      <w:proofErr w:type="spellEnd"/>
      <w:r w:rsidRPr="00951CC7">
        <w:rPr>
          <w:rFonts w:asciiTheme="minorHAnsi" w:hAnsiTheme="minorHAnsi"/>
          <w:i/>
          <w:sz w:val="22"/>
          <w:szCs w:val="22"/>
          <w:lang w:val="de-DE"/>
        </w:rPr>
        <w:t xml:space="preserve"> 11 ) rief bei mir das Jesuswort hervor: 'Wo zwei oder drei in meinem Namen versammelt sind, da bin ich mitten unter ihnen' . Ein Bett in der Kirche? Doch! Die Kirche soll der Ort sein wo das ganze Leben zur Einheit wächst. Das Bett symbolisiert die (erneuerte Heiligung der </w:t>
      </w:r>
      <w:proofErr w:type="spellStart"/>
      <w:r w:rsidRPr="00951CC7">
        <w:rPr>
          <w:rFonts w:asciiTheme="minorHAnsi" w:hAnsiTheme="minorHAnsi"/>
          <w:i/>
          <w:sz w:val="22"/>
          <w:szCs w:val="22"/>
          <w:lang w:val="de-DE"/>
        </w:rPr>
        <w:t>Seksualität</w:t>
      </w:r>
      <w:proofErr w:type="spellEnd"/>
      <w:r w:rsidRPr="00951CC7">
        <w:rPr>
          <w:rFonts w:asciiTheme="minorHAnsi" w:hAnsiTheme="minorHAnsi"/>
          <w:i/>
          <w:sz w:val="22"/>
          <w:szCs w:val="22"/>
          <w:lang w:val="de-DE"/>
        </w:rPr>
        <w:t xml:space="preserve"> in einer Kultur die sie entweder verneinte oder sie in den Vordergrund rückt indem sie die </w:t>
      </w:r>
      <w:proofErr w:type="spellStart"/>
      <w:r w:rsidRPr="00951CC7">
        <w:rPr>
          <w:rFonts w:asciiTheme="minorHAnsi" w:hAnsiTheme="minorHAnsi"/>
          <w:i/>
          <w:sz w:val="22"/>
          <w:szCs w:val="22"/>
          <w:lang w:val="de-DE"/>
        </w:rPr>
        <w:t>Seksualität</w:t>
      </w:r>
      <w:proofErr w:type="spellEnd"/>
      <w:r w:rsidRPr="00951CC7">
        <w:rPr>
          <w:rFonts w:asciiTheme="minorHAnsi" w:hAnsiTheme="minorHAnsi"/>
          <w:i/>
          <w:sz w:val="22"/>
          <w:szCs w:val="22"/>
          <w:lang w:val="de-DE"/>
        </w:rPr>
        <w:t xml:space="preserve"> reduziert zur Biologie oder zur Pornographie. Zur eigentlichen Sinngebung kommt sie </w:t>
      </w:r>
      <w:proofErr w:type="spellStart"/>
      <w:r w:rsidRPr="00951CC7">
        <w:rPr>
          <w:rFonts w:asciiTheme="minorHAnsi" w:hAnsiTheme="minorHAnsi"/>
          <w:i/>
          <w:sz w:val="22"/>
          <w:szCs w:val="22"/>
          <w:lang w:val="de-DE"/>
        </w:rPr>
        <w:t>dan</w:t>
      </w:r>
      <w:proofErr w:type="spellEnd"/>
      <w:r w:rsidRPr="00951CC7">
        <w:rPr>
          <w:rFonts w:asciiTheme="minorHAnsi" w:hAnsiTheme="minorHAnsi"/>
          <w:i/>
          <w:sz w:val="22"/>
          <w:szCs w:val="22"/>
          <w:lang w:val="de-DE"/>
        </w:rPr>
        <w:t xml:space="preserve"> nie.</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Ein Bett in der Kirche ist </w:t>
      </w:r>
      <w:proofErr w:type="spellStart"/>
      <w:r w:rsidRPr="00951CC7">
        <w:rPr>
          <w:rFonts w:asciiTheme="minorHAnsi" w:hAnsiTheme="minorHAnsi"/>
          <w:i/>
          <w:sz w:val="22"/>
          <w:szCs w:val="22"/>
          <w:lang w:val="de-DE"/>
        </w:rPr>
        <w:t>ungewohn</w:t>
      </w:r>
      <w:proofErr w:type="spellEnd"/>
      <w:r w:rsidRPr="00951CC7">
        <w:rPr>
          <w:rFonts w:asciiTheme="minorHAnsi" w:hAnsiTheme="minorHAnsi"/>
          <w:i/>
          <w:sz w:val="22"/>
          <w:szCs w:val="22"/>
          <w:lang w:val="de-DE"/>
        </w:rPr>
        <w:t xml:space="preserve"> und doch </w:t>
      </w:r>
      <w:proofErr w:type="spellStart"/>
      <w:r w:rsidRPr="00951CC7">
        <w:rPr>
          <w:rFonts w:asciiTheme="minorHAnsi" w:hAnsiTheme="minorHAnsi"/>
          <w:i/>
          <w:sz w:val="22"/>
          <w:szCs w:val="22"/>
          <w:lang w:val="de-DE"/>
        </w:rPr>
        <w:t>niet</w:t>
      </w:r>
      <w:proofErr w:type="spellEnd"/>
      <w:r w:rsidRPr="00951CC7">
        <w:rPr>
          <w:rFonts w:asciiTheme="minorHAnsi" w:hAnsiTheme="minorHAnsi"/>
          <w:i/>
          <w:sz w:val="22"/>
          <w:szCs w:val="22"/>
          <w:lang w:val="de-DE"/>
        </w:rPr>
        <w:t xml:space="preserve"> </w:t>
      </w:r>
      <w:proofErr w:type="spellStart"/>
      <w:r w:rsidRPr="00951CC7">
        <w:rPr>
          <w:rFonts w:asciiTheme="minorHAnsi" w:hAnsiTheme="minorHAnsi"/>
          <w:i/>
          <w:sz w:val="22"/>
          <w:szCs w:val="22"/>
          <w:lang w:val="de-DE"/>
        </w:rPr>
        <w:t>auszuschliessen</w:t>
      </w:r>
      <w:proofErr w:type="spellEnd"/>
      <w:r w:rsidRPr="00951CC7">
        <w:rPr>
          <w:rFonts w:asciiTheme="minorHAnsi" w:hAnsiTheme="minorHAnsi"/>
          <w:i/>
          <w:sz w:val="22"/>
          <w:szCs w:val="22"/>
          <w:lang w:val="de-DE"/>
        </w:rPr>
        <w:t xml:space="preserve"> wenn die Kirche ein Haus für Sinnsucher und Sinngebung wird, ein Haus wo alle Aspekte des Lebens zur Sprache und zur Einheit (ONE) kommen”. </w:t>
      </w:r>
    </w:p>
    <w:p w:rsidR="0082120B" w:rsidRPr="00951CC7" w:rsidRDefault="0082120B" w:rsidP="0082120B">
      <w:pPr>
        <w:pStyle w:val="Plattetekst"/>
        <w:rPr>
          <w:rFonts w:asciiTheme="minorHAnsi" w:hAnsiTheme="minorHAnsi"/>
          <w:i/>
          <w:sz w:val="22"/>
          <w:szCs w:val="22"/>
          <w:lang w:val="de-DE"/>
        </w:rPr>
      </w:pP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''Wiedervereinigung von Tisch und Bett – Folge'</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Ohne Tisch kein Bett. Tisch mit – brechbaren! - Glasblatt und dem Wort Liebe in vielen Sprachen. Auf dem Kissen die </w:t>
      </w:r>
      <w:proofErr w:type="spellStart"/>
      <w:r w:rsidRPr="00951CC7">
        <w:rPr>
          <w:rFonts w:asciiTheme="minorHAnsi" w:hAnsiTheme="minorHAnsi"/>
          <w:i/>
          <w:sz w:val="22"/>
          <w:szCs w:val="22"/>
          <w:lang w:val="de-DE"/>
        </w:rPr>
        <w:t>weisse</w:t>
      </w:r>
      <w:proofErr w:type="spellEnd"/>
      <w:r w:rsidRPr="00951CC7">
        <w:rPr>
          <w:rFonts w:asciiTheme="minorHAnsi" w:hAnsiTheme="minorHAnsi"/>
          <w:i/>
          <w:sz w:val="22"/>
          <w:szCs w:val="22"/>
          <w:lang w:val="de-DE"/>
        </w:rPr>
        <w:t xml:space="preserve"> Schnurr , gebraucht bei Trauriten. </w:t>
      </w:r>
    </w:p>
    <w:p w:rsidR="0082120B" w:rsidRPr="00951CC7" w:rsidRDefault="0082120B" w:rsidP="0082120B">
      <w:pPr>
        <w:pStyle w:val="Plattetekst"/>
        <w:rPr>
          <w:rFonts w:asciiTheme="minorHAnsi" w:hAnsiTheme="minorHAnsi"/>
          <w:sz w:val="22"/>
          <w:szCs w:val="22"/>
          <w:lang w:val="de-DE"/>
        </w:rPr>
      </w:pPr>
    </w:p>
    <w:p w:rsidR="00BF7281" w:rsidRDefault="00BF7281" w:rsidP="0082120B">
      <w:pPr>
        <w:pStyle w:val="Plattetekst"/>
        <w:rPr>
          <w:rFonts w:asciiTheme="minorHAnsi" w:hAnsiTheme="minorHAnsi"/>
          <w:sz w:val="22"/>
          <w:szCs w:val="22"/>
          <w:lang w:val="de-DE"/>
        </w:rPr>
      </w:pPr>
      <w:r w:rsidRPr="00BF7281">
        <w:rPr>
          <w:rFonts w:asciiTheme="minorHAnsi" w:hAnsiTheme="minorHAnsi"/>
          <w:b/>
          <w:sz w:val="22"/>
          <w:szCs w:val="22"/>
          <w:lang w:val="de-DE"/>
        </w:rPr>
        <w:t>13. 'Ein Ort für Heilung/Heiligung'</w:t>
      </w:r>
      <w:r w:rsidRPr="00951CC7">
        <w:rPr>
          <w:rFonts w:asciiTheme="minorHAnsi" w:hAnsiTheme="minorHAnsi"/>
          <w:sz w:val="22"/>
          <w:szCs w:val="22"/>
          <w:lang w:val="de-DE"/>
        </w:rPr>
        <w:t xml:space="preserve"> </w:t>
      </w:r>
    </w:p>
    <w:p w:rsidR="0082120B" w:rsidRPr="00BF7281"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Auf dem Holzplatz: </w:t>
      </w:r>
      <w:r w:rsidR="00BF7281">
        <w:rPr>
          <w:rFonts w:asciiTheme="minorHAnsi" w:hAnsiTheme="minorHAnsi"/>
          <w:sz w:val="22"/>
          <w:szCs w:val="22"/>
          <w:lang w:val="de-DE"/>
        </w:rPr>
        <w:t xml:space="preserve"> </w:t>
      </w:r>
      <w:r w:rsidRPr="00951CC7">
        <w:rPr>
          <w:rFonts w:asciiTheme="minorHAnsi" w:hAnsiTheme="minorHAnsi"/>
          <w:i/>
          <w:sz w:val="22"/>
          <w:szCs w:val="22"/>
          <w:lang w:val="de-DE"/>
        </w:rPr>
        <w:t>Massage-Gerät, frei zu benützen</w:t>
      </w:r>
    </w:p>
    <w:p w:rsidR="0082120B" w:rsidRPr="00951CC7" w:rsidRDefault="0082120B"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b/>
          <w:bCs/>
          <w:sz w:val="22"/>
          <w:szCs w:val="22"/>
          <w:lang w:val="de-DE"/>
        </w:rPr>
      </w:pPr>
      <w:r w:rsidRPr="00BF7281">
        <w:rPr>
          <w:rFonts w:asciiTheme="minorHAnsi" w:hAnsiTheme="minorHAnsi"/>
          <w:b/>
          <w:sz w:val="22"/>
          <w:szCs w:val="22"/>
          <w:lang w:val="de-DE"/>
        </w:rPr>
        <w:t>1</w:t>
      </w:r>
      <w:r w:rsidR="00BF7281" w:rsidRPr="00BF7281">
        <w:rPr>
          <w:rFonts w:asciiTheme="minorHAnsi" w:hAnsiTheme="minorHAnsi"/>
          <w:b/>
          <w:sz w:val="22"/>
          <w:szCs w:val="22"/>
          <w:lang w:val="de-DE"/>
        </w:rPr>
        <w:t>4.</w:t>
      </w:r>
      <w:r w:rsidRPr="00951CC7">
        <w:rPr>
          <w:rFonts w:asciiTheme="minorHAnsi" w:hAnsiTheme="minorHAnsi"/>
          <w:b/>
          <w:bCs/>
          <w:sz w:val="22"/>
          <w:szCs w:val="22"/>
          <w:lang w:val="de-DE"/>
        </w:rPr>
        <w:t xml:space="preserve"> 'Jesus &amp; Maria Magdalena'</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Zwei eingefasste Bilder auf OSB Kiefer Holzplatte A0 Format: Madonna mit Kind und Jesus Christus.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Der Künstler: “Ich fand die Bilder von Jesus und Maria Magdalena – so interpretiere ich das Bild – auf einem Flohmarkt in der Nähe von </w:t>
      </w:r>
      <w:proofErr w:type="spellStart"/>
      <w:r w:rsidRPr="00951CC7">
        <w:rPr>
          <w:rFonts w:asciiTheme="minorHAnsi" w:hAnsiTheme="minorHAnsi"/>
          <w:i/>
          <w:sz w:val="22"/>
          <w:szCs w:val="22"/>
          <w:lang w:val="de-DE"/>
        </w:rPr>
        <w:t>Stenay</w:t>
      </w:r>
      <w:proofErr w:type="spellEnd"/>
      <w:r w:rsidRPr="00951CC7">
        <w:rPr>
          <w:rFonts w:asciiTheme="minorHAnsi" w:hAnsiTheme="minorHAnsi"/>
          <w:i/>
          <w:sz w:val="22"/>
          <w:szCs w:val="22"/>
          <w:lang w:val="de-DE"/>
        </w:rPr>
        <w:t xml:space="preserve">, in Nord-Frankreich. Dort war ein Halteplatz der merowingischen Könige, die von Jesus und Maria Magdalena abstammten, die sich vermählt haben. Nicht ich fand die Bilder, die Bilder fanden mich. Ich wusste intuitiv, dass die Madonna eigentlich Maria Magdalena darstellt. Das Bild von Jesus schenkte mir eine Frau aus den Dorf, nachdem ich ihr meine Erfahrungen mitteilte. So entstand eine von mir </w:t>
      </w:r>
      <w:proofErr w:type="spellStart"/>
      <w:r w:rsidRPr="00951CC7">
        <w:rPr>
          <w:rFonts w:asciiTheme="minorHAnsi" w:hAnsiTheme="minorHAnsi"/>
          <w:i/>
          <w:sz w:val="22"/>
          <w:szCs w:val="22"/>
          <w:lang w:val="de-DE"/>
        </w:rPr>
        <w:t>niet</w:t>
      </w:r>
      <w:proofErr w:type="spellEnd"/>
      <w:r w:rsidRPr="00951CC7">
        <w:rPr>
          <w:rFonts w:asciiTheme="minorHAnsi" w:hAnsiTheme="minorHAnsi"/>
          <w:i/>
          <w:sz w:val="22"/>
          <w:szCs w:val="22"/>
          <w:lang w:val="de-DE"/>
        </w:rPr>
        <w:t xml:space="preserve"> geplante oder gezielte '</w:t>
      </w:r>
      <w:proofErr w:type="spellStart"/>
      <w:r w:rsidRPr="00951CC7">
        <w:rPr>
          <w:rFonts w:asciiTheme="minorHAnsi" w:hAnsiTheme="minorHAnsi"/>
          <w:i/>
          <w:sz w:val="22"/>
          <w:szCs w:val="22"/>
          <w:lang w:val="de-DE"/>
        </w:rPr>
        <w:t>Eheschliessung</w:t>
      </w:r>
      <w:proofErr w:type="spellEnd"/>
      <w:r w:rsidRPr="00951CC7">
        <w:rPr>
          <w:rFonts w:asciiTheme="minorHAnsi" w:hAnsiTheme="minorHAnsi"/>
          <w:i/>
          <w:sz w:val="22"/>
          <w:szCs w:val="22"/>
          <w:lang w:val="de-DE"/>
        </w:rPr>
        <w:t xml:space="preserve">' . Meine Präsentation: Jesus blickt auf nach Maria, die Frau steht höher als der Mann. Ich sehe einen 'link' mit der Installation 'Ich bin' von </w:t>
      </w:r>
      <w:proofErr w:type="spellStart"/>
      <w:r w:rsidRPr="00951CC7">
        <w:rPr>
          <w:rFonts w:asciiTheme="minorHAnsi" w:hAnsiTheme="minorHAnsi"/>
          <w:i/>
          <w:sz w:val="22"/>
          <w:szCs w:val="22"/>
          <w:lang w:val="de-DE"/>
        </w:rPr>
        <w:t>Brody</w:t>
      </w:r>
      <w:proofErr w:type="spellEnd"/>
      <w:r w:rsidRPr="00951CC7">
        <w:rPr>
          <w:rFonts w:asciiTheme="minorHAnsi" w:hAnsiTheme="minorHAnsi"/>
          <w:i/>
          <w:sz w:val="22"/>
          <w:szCs w:val="22"/>
          <w:lang w:val="de-DE"/>
        </w:rPr>
        <w:t xml:space="preserve"> </w:t>
      </w:r>
      <w:proofErr w:type="spellStart"/>
      <w:r w:rsidRPr="00951CC7">
        <w:rPr>
          <w:rFonts w:asciiTheme="minorHAnsi" w:hAnsiTheme="minorHAnsi"/>
          <w:i/>
          <w:sz w:val="22"/>
          <w:szCs w:val="22"/>
          <w:lang w:val="de-DE"/>
        </w:rPr>
        <w:t>Neuenschwander</w:t>
      </w:r>
      <w:proofErr w:type="spellEnd"/>
      <w:r w:rsidRPr="00951CC7">
        <w:rPr>
          <w:rFonts w:asciiTheme="minorHAnsi" w:hAnsiTheme="minorHAnsi"/>
          <w:i/>
          <w:sz w:val="22"/>
          <w:szCs w:val="22"/>
          <w:lang w:val="de-DE"/>
        </w:rPr>
        <w:t xml:space="preserve"> im </w:t>
      </w:r>
      <w:proofErr w:type="spellStart"/>
      <w:r w:rsidRPr="00951CC7">
        <w:rPr>
          <w:rFonts w:asciiTheme="minorHAnsi" w:hAnsiTheme="minorHAnsi"/>
          <w:i/>
          <w:sz w:val="22"/>
          <w:szCs w:val="22"/>
          <w:lang w:val="de-DE"/>
        </w:rPr>
        <w:t>anschliessenden</w:t>
      </w:r>
      <w:proofErr w:type="spellEnd"/>
      <w:r w:rsidRPr="00951CC7">
        <w:rPr>
          <w:rFonts w:asciiTheme="minorHAnsi" w:hAnsiTheme="minorHAnsi"/>
          <w:i/>
          <w:sz w:val="22"/>
          <w:szCs w:val="22"/>
          <w:lang w:val="de-DE"/>
        </w:rPr>
        <w:t xml:space="preserve"> Raum.”</w:t>
      </w:r>
    </w:p>
    <w:p w:rsidR="0082120B" w:rsidRDefault="0082120B" w:rsidP="0082120B">
      <w:pPr>
        <w:pStyle w:val="Plattetekst"/>
        <w:rPr>
          <w:rFonts w:asciiTheme="minorHAnsi" w:hAnsiTheme="minorHAnsi"/>
          <w:sz w:val="22"/>
          <w:szCs w:val="22"/>
          <w:lang w:val="de-DE"/>
        </w:rPr>
      </w:pPr>
    </w:p>
    <w:p w:rsidR="00BF7281" w:rsidRPr="00951CC7" w:rsidRDefault="00BF7281" w:rsidP="0082120B">
      <w:pPr>
        <w:pStyle w:val="Plattetekst"/>
        <w:rPr>
          <w:rFonts w:asciiTheme="minorHAnsi" w:hAnsiTheme="minorHAnsi"/>
          <w:sz w:val="22"/>
          <w:szCs w:val="22"/>
          <w:lang w:val="de-DE"/>
        </w:rPr>
      </w:pPr>
    </w:p>
    <w:p w:rsidR="0082120B" w:rsidRPr="00951CC7" w:rsidRDefault="0082120B" w:rsidP="0082120B">
      <w:pPr>
        <w:pStyle w:val="Plattetekst"/>
        <w:rPr>
          <w:rFonts w:asciiTheme="minorHAnsi" w:hAnsiTheme="minorHAnsi"/>
          <w:sz w:val="22"/>
          <w:szCs w:val="22"/>
          <w:lang w:val="de-DE"/>
        </w:rPr>
      </w:pPr>
      <w:r w:rsidRPr="00BF7281">
        <w:rPr>
          <w:rFonts w:asciiTheme="minorHAnsi" w:hAnsiTheme="minorHAnsi"/>
          <w:b/>
          <w:sz w:val="22"/>
          <w:szCs w:val="22"/>
          <w:lang w:val="de-DE"/>
        </w:rPr>
        <w:lastRenderedPageBreak/>
        <w:t>ZWEITES PORTAL</w:t>
      </w:r>
      <w:r w:rsidRPr="00951CC7">
        <w:rPr>
          <w:rFonts w:asciiTheme="minorHAnsi" w:hAnsiTheme="minorHAnsi"/>
          <w:sz w:val="22"/>
          <w:szCs w:val="22"/>
          <w:lang w:val="de-DE"/>
        </w:rPr>
        <w:t xml:space="preserve"> mit Installation von </w:t>
      </w:r>
      <w:proofErr w:type="spellStart"/>
      <w:r w:rsidRPr="00951CC7">
        <w:rPr>
          <w:rFonts w:asciiTheme="minorHAnsi" w:hAnsiTheme="minorHAnsi"/>
          <w:sz w:val="22"/>
          <w:szCs w:val="22"/>
          <w:lang w:val="de-DE"/>
        </w:rPr>
        <w:t>Brody</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Neuenschwander</w:t>
      </w:r>
      <w:proofErr w:type="spellEnd"/>
      <w:r w:rsidRPr="00951CC7">
        <w:rPr>
          <w:rFonts w:asciiTheme="minorHAnsi" w:hAnsiTheme="minorHAnsi"/>
          <w:sz w:val="22"/>
          <w:szCs w:val="22"/>
          <w:lang w:val="de-DE"/>
        </w:rPr>
        <w:t xml:space="preserve"> (2002)</w:t>
      </w:r>
    </w:p>
    <w:p w:rsidR="0082120B" w:rsidRPr="00951CC7" w:rsidRDefault="0082120B" w:rsidP="0082120B">
      <w:pPr>
        <w:pStyle w:val="Plattetekst"/>
        <w:rPr>
          <w:rFonts w:asciiTheme="minorHAnsi" w:hAnsiTheme="minorHAnsi"/>
          <w:sz w:val="22"/>
          <w:szCs w:val="22"/>
          <w:lang w:val="de-DE"/>
        </w:rPr>
      </w:pPr>
    </w:p>
    <w:p w:rsidR="0082120B" w:rsidRPr="00951CC7" w:rsidRDefault="00BF7281" w:rsidP="0082120B">
      <w:pPr>
        <w:pStyle w:val="Plattetekst"/>
        <w:rPr>
          <w:rFonts w:asciiTheme="minorHAnsi" w:hAnsiTheme="minorHAnsi"/>
          <w:b/>
          <w:bCs/>
          <w:sz w:val="22"/>
          <w:szCs w:val="22"/>
          <w:lang w:val="de-DE"/>
        </w:rPr>
      </w:pPr>
      <w:r w:rsidRPr="00BF7281">
        <w:rPr>
          <w:rFonts w:asciiTheme="minorHAnsi" w:hAnsiTheme="minorHAnsi"/>
          <w:b/>
          <w:sz w:val="22"/>
          <w:szCs w:val="22"/>
          <w:lang w:val="de-DE"/>
        </w:rPr>
        <w:t>15.</w:t>
      </w:r>
      <w:r w:rsidR="0082120B" w:rsidRPr="00951CC7">
        <w:rPr>
          <w:rFonts w:asciiTheme="minorHAnsi" w:hAnsiTheme="minorHAnsi"/>
          <w:sz w:val="22"/>
          <w:szCs w:val="22"/>
          <w:lang w:val="de-DE"/>
        </w:rPr>
        <w:t xml:space="preserve"> </w:t>
      </w:r>
      <w:r w:rsidR="0082120B" w:rsidRPr="00951CC7">
        <w:rPr>
          <w:rFonts w:asciiTheme="minorHAnsi" w:hAnsiTheme="minorHAnsi"/>
          <w:b/>
          <w:bCs/>
          <w:sz w:val="22"/>
          <w:szCs w:val="22"/>
          <w:lang w:val="de-DE"/>
        </w:rPr>
        <w:t xml:space="preserve">'Zimmer für Obdachlose'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sz w:val="22"/>
          <w:szCs w:val="22"/>
          <w:lang w:val="de-DE"/>
        </w:rPr>
        <w:t xml:space="preserve">Der Künstler: </w:t>
      </w:r>
      <w:r w:rsidRPr="00951CC7">
        <w:rPr>
          <w:rFonts w:asciiTheme="minorHAnsi" w:hAnsiTheme="minorHAnsi"/>
          <w:i/>
          <w:sz w:val="22"/>
          <w:szCs w:val="22"/>
          <w:lang w:val="de-DE"/>
        </w:rPr>
        <w:t xml:space="preserve">“Die Installation im </w:t>
      </w:r>
      <w:proofErr w:type="spellStart"/>
      <w:r w:rsidRPr="00951CC7">
        <w:rPr>
          <w:rFonts w:asciiTheme="minorHAnsi" w:hAnsiTheme="minorHAnsi"/>
          <w:i/>
          <w:sz w:val="22"/>
          <w:szCs w:val="22"/>
          <w:lang w:val="de-DE"/>
        </w:rPr>
        <w:t>Hinterraum</w:t>
      </w:r>
      <w:proofErr w:type="spellEnd"/>
      <w:r w:rsidRPr="00951CC7">
        <w:rPr>
          <w:rFonts w:asciiTheme="minorHAnsi" w:hAnsiTheme="minorHAnsi"/>
          <w:i/>
          <w:sz w:val="22"/>
          <w:szCs w:val="22"/>
          <w:lang w:val="de-DE"/>
        </w:rPr>
        <w:t xml:space="preserve"> ruft die Problematik hervor von Obdachlosen und </w:t>
      </w:r>
      <w:proofErr w:type="spellStart"/>
      <w:r w:rsidRPr="00951CC7">
        <w:rPr>
          <w:rFonts w:asciiTheme="minorHAnsi" w:hAnsiTheme="minorHAnsi"/>
          <w:i/>
          <w:sz w:val="22"/>
          <w:szCs w:val="22"/>
          <w:lang w:val="de-DE"/>
        </w:rPr>
        <w:t>Asilsuchern</w:t>
      </w:r>
      <w:proofErr w:type="spellEnd"/>
      <w:r w:rsidRPr="00951CC7">
        <w:rPr>
          <w:rFonts w:asciiTheme="minorHAnsi" w:hAnsiTheme="minorHAnsi"/>
          <w:i/>
          <w:sz w:val="22"/>
          <w:szCs w:val="22"/>
          <w:lang w:val="de-DE"/>
        </w:rPr>
        <w:t xml:space="preserve">, die kein Bett finden weil die Obrigkeit kein Unterkommen für sie plant, oder zu spät agiert. Ich fand die Bette auf der </w:t>
      </w:r>
      <w:proofErr w:type="spellStart"/>
      <w:r w:rsidRPr="00951CC7">
        <w:rPr>
          <w:rFonts w:asciiTheme="minorHAnsi" w:hAnsiTheme="minorHAnsi"/>
          <w:i/>
          <w:sz w:val="22"/>
          <w:szCs w:val="22"/>
          <w:lang w:val="de-DE"/>
        </w:rPr>
        <w:t>Strasse</w:t>
      </w:r>
      <w:proofErr w:type="spellEnd"/>
      <w:r w:rsidRPr="00951CC7">
        <w:rPr>
          <w:rFonts w:asciiTheme="minorHAnsi" w:hAnsiTheme="minorHAnsi"/>
          <w:i/>
          <w:sz w:val="22"/>
          <w:szCs w:val="22"/>
          <w:lang w:val="de-DE"/>
        </w:rPr>
        <w:t xml:space="preserve"> hinten einem Hotel, ausrangiert, und doch noch brauchbar. Ein Hinweis auf unsere Wegwerfgesellschaft. Spiritualität ist auch Politik !”</w:t>
      </w:r>
    </w:p>
    <w:p w:rsidR="0082120B" w:rsidRPr="00951CC7" w:rsidRDefault="0082120B" w:rsidP="0082120B">
      <w:pPr>
        <w:pStyle w:val="Plattetekst"/>
        <w:rPr>
          <w:rFonts w:asciiTheme="minorHAnsi" w:hAnsiTheme="minorHAnsi"/>
          <w:sz w:val="22"/>
          <w:szCs w:val="22"/>
          <w:lang w:val="de-DE"/>
        </w:rPr>
      </w:pPr>
    </w:p>
    <w:p w:rsidR="0082120B" w:rsidRPr="00951CC7" w:rsidRDefault="00BF7281" w:rsidP="0082120B">
      <w:pPr>
        <w:pStyle w:val="Plattetekst"/>
        <w:rPr>
          <w:rFonts w:asciiTheme="minorHAnsi" w:hAnsiTheme="minorHAnsi"/>
          <w:b/>
          <w:bCs/>
          <w:sz w:val="22"/>
          <w:szCs w:val="22"/>
          <w:lang w:val="de-DE"/>
        </w:rPr>
      </w:pPr>
      <w:r w:rsidRPr="00BF7281">
        <w:rPr>
          <w:rFonts w:asciiTheme="minorHAnsi" w:hAnsiTheme="minorHAnsi"/>
          <w:b/>
          <w:sz w:val="22"/>
          <w:szCs w:val="22"/>
          <w:lang w:val="de-DE"/>
        </w:rPr>
        <w:t>16.</w:t>
      </w:r>
      <w:r w:rsidR="0082120B" w:rsidRPr="00951CC7">
        <w:rPr>
          <w:rFonts w:asciiTheme="minorHAnsi" w:hAnsiTheme="minorHAnsi"/>
          <w:sz w:val="22"/>
          <w:szCs w:val="22"/>
          <w:lang w:val="de-DE"/>
        </w:rPr>
        <w:t xml:space="preserve"> Auf dem Bildschirm: </w:t>
      </w:r>
      <w:r w:rsidR="0082120B" w:rsidRPr="00951CC7">
        <w:rPr>
          <w:rFonts w:asciiTheme="minorHAnsi" w:hAnsiTheme="minorHAnsi"/>
          <w:b/>
          <w:bCs/>
          <w:sz w:val="22"/>
          <w:szCs w:val="22"/>
          <w:lang w:val="de-DE"/>
        </w:rPr>
        <w:t>'Das Streicheln eines Schmetterlings im Chaos'</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i/>
          <w:sz w:val="22"/>
          <w:szCs w:val="22"/>
          <w:lang w:val="de-DE"/>
        </w:rPr>
        <w:t xml:space="preserve">Der Künstler: “Das Bild ist für mich eine Ikone. Es zeigt meine Hand, wo ein Schmetterling sich eine Stunde lang streicheln </w:t>
      </w:r>
      <w:proofErr w:type="spellStart"/>
      <w:r w:rsidRPr="00951CC7">
        <w:rPr>
          <w:rFonts w:asciiTheme="minorHAnsi" w:hAnsiTheme="minorHAnsi"/>
          <w:i/>
          <w:sz w:val="22"/>
          <w:szCs w:val="22"/>
          <w:lang w:val="de-DE"/>
        </w:rPr>
        <w:t>liess</w:t>
      </w:r>
      <w:proofErr w:type="spellEnd"/>
      <w:r w:rsidRPr="00951CC7">
        <w:rPr>
          <w:rFonts w:asciiTheme="minorHAnsi" w:hAnsiTheme="minorHAnsi"/>
          <w:i/>
          <w:sz w:val="22"/>
          <w:szCs w:val="22"/>
          <w:lang w:val="de-DE"/>
        </w:rPr>
        <w:t xml:space="preserve">. Die Qualität dieser Begegnung machte es möglich den Flügelschlag des Schmetterlings zu hören. Laut der Chaostheorie der 'neuen Physik' kann der Flügelschlag eines Schmetterlings an diesem Ort einen Wirbelsturm herbeiführen auf der anderen Seite der Welt. Welche Auswirkung hat das Streicheln eines Schmetterlings in Süd-Frankreich während in Belgien die </w:t>
      </w:r>
      <w:proofErr w:type="spellStart"/>
      <w:r w:rsidRPr="00951CC7">
        <w:rPr>
          <w:rFonts w:asciiTheme="minorHAnsi" w:hAnsiTheme="minorHAnsi"/>
          <w:i/>
          <w:sz w:val="22"/>
          <w:szCs w:val="22"/>
          <w:lang w:val="de-DE"/>
        </w:rPr>
        <w:t>Parlementswahl</w:t>
      </w:r>
      <w:proofErr w:type="spellEnd"/>
      <w:r w:rsidRPr="00951CC7">
        <w:rPr>
          <w:rFonts w:asciiTheme="minorHAnsi" w:hAnsiTheme="minorHAnsi"/>
          <w:i/>
          <w:sz w:val="22"/>
          <w:szCs w:val="22"/>
          <w:lang w:val="de-DE"/>
        </w:rPr>
        <w:t xml:space="preserve"> </w:t>
      </w:r>
      <w:proofErr w:type="spellStart"/>
      <w:r w:rsidRPr="00951CC7">
        <w:rPr>
          <w:rFonts w:asciiTheme="minorHAnsi" w:hAnsiTheme="minorHAnsi"/>
          <w:i/>
          <w:sz w:val="22"/>
          <w:szCs w:val="22"/>
          <w:lang w:val="de-DE"/>
        </w:rPr>
        <w:t>abfgehalten</w:t>
      </w:r>
      <w:proofErr w:type="spellEnd"/>
      <w:r w:rsidRPr="00951CC7">
        <w:rPr>
          <w:rFonts w:asciiTheme="minorHAnsi" w:hAnsiTheme="minorHAnsi"/>
          <w:i/>
          <w:sz w:val="22"/>
          <w:szCs w:val="22"/>
          <w:lang w:val="de-DE"/>
        </w:rPr>
        <w:t xml:space="preserve"> wird? Die Partei mit dem Bild des Boxerhandschuh hat nicht gewonnen! Eine </w:t>
      </w:r>
      <w:proofErr w:type="spellStart"/>
      <w:r w:rsidRPr="00951CC7">
        <w:rPr>
          <w:rFonts w:asciiTheme="minorHAnsi" w:hAnsiTheme="minorHAnsi"/>
          <w:i/>
          <w:sz w:val="22"/>
          <w:szCs w:val="22"/>
          <w:lang w:val="de-DE"/>
        </w:rPr>
        <w:t>Aertzin</w:t>
      </w:r>
      <w:proofErr w:type="spellEnd"/>
      <w:r w:rsidRPr="00951CC7">
        <w:rPr>
          <w:rFonts w:asciiTheme="minorHAnsi" w:hAnsiTheme="minorHAnsi"/>
          <w:i/>
          <w:sz w:val="22"/>
          <w:szCs w:val="22"/>
          <w:lang w:val="de-DE"/>
        </w:rPr>
        <w:t xml:space="preserve"> sagte mir beim Anschauen dieses Bildes: 'Du bist ein Heiler der Zivilisation!' “</w:t>
      </w:r>
    </w:p>
    <w:p w:rsidR="00BB7933" w:rsidRDefault="00BB7933" w:rsidP="0082120B">
      <w:pPr>
        <w:pStyle w:val="Plattetekst"/>
        <w:rPr>
          <w:rFonts w:asciiTheme="minorHAnsi" w:hAnsiTheme="minorHAnsi"/>
          <w:b/>
          <w:sz w:val="22"/>
          <w:szCs w:val="22"/>
          <w:lang w:val="de-DE"/>
        </w:rPr>
      </w:pPr>
    </w:p>
    <w:p w:rsidR="0082120B" w:rsidRPr="00951CC7" w:rsidRDefault="00BF7281" w:rsidP="0082120B">
      <w:pPr>
        <w:pStyle w:val="Plattetekst"/>
        <w:rPr>
          <w:rFonts w:asciiTheme="minorHAnsi" w:hAnsiTheme="minorHAnsi"/>
          <w:sz w:val="22"/>
          <w:szCs w:val="22"/>
          <w:lang w:val="de-DE"/>
        </w:rPr>
      </w:pPr>
      <w:r w:rsidRPr="00BF7281">
        <w:rPr>
          <w:rFonts w:asciiTheme="minorHAnsi" w:hAnsiTheme="minorHAnsi"/>
          <w:b/>
          <w:sz w:val="22"/>
          <w:szCs w:val="22"/>
          <w:lang w:val="de-DE"/>
        </w:rPr>
        <w:t>17.</w:t>
      </w:r>
      <w:r w:rsidR="0082120B" w:rsidRPr="00BF7281">
        <w:rPr>
          <w:rFonts w:asciiTheme="minorHAnsi" w:hAnsiTheme="minorHAnsi"/>
          <w:b/>
          <w:sz w:val="22"/>
          <w:szCs w:val="22"/>
          <w:lang w:val="de-DE"/>
        </w:rPr>
        <w:t xml:space="preserve"> </w:t>
      </w:r>
      <w:r w:rsidR="0082120B" w:rsidRPr="00951CC7">
        <w:rPr>
          <w:rFonts w:asciiTheme="minorHAnsi" w:hAnsiTheme="minorHAnsi"/>
          <w:b/>
          <w:bCs/>
          <w:sz w:val="22"/>
          <w:szCs w:val="22"/>
          <w:lang w:val="de-DE"/>
        </w:rPr>
        <w:t xml:space="preserve"> 'Der Himmel auf Erde'</w:t>
      </w:r>
      <w:r w:rsidR="0082120B" w:rsidRPr="00951CC7">
        <w:rPr>
          <w:rFonts w:asciiTheme="minorHAnsi" w:hAnsiTheme="minorHAnsi"/>
          <w:sz w:val="22"/>
          <w:szCs w:val="22"/>
          <w:lang w:val="de-DE"/>
        </w:rPr>
        <w:t xml:space="preserve"> – Stückchen der </w:t>
      </w:r>
      <w:proofErr w:type="spellStart"/>
      <w:r w:rsidR="0082120B" w:rsidRPr="00951CC7">
        <w:rPr>
          <w:rFonts w:asciiTheme="minorHAnsi" w:hAnsiTheme="minorHAnsi"/>
          <w:sz w:val="22"/>
          <w:szCs w:val="22"/>
          <w:lang w:val="de-DE"/>
        </w:rPr>
        <w:t>abblätternende</w:t>
      </w:r>
      <w:proofErr w:type="spellEnd"/>
      <w:r w:rsidR="0082120B" w:rsidRPr="00951CC7">
        <w:rPr>
          <w:rFonts w:asciiTheme="minorHAnsi" w:hAnsiTheme="minorHAnsi"/>
          <w:sz w:val="22"/>
          <w:szCs w:val="22"/>
          <w:lang w:val="de-DE"/>
        </w:rPr>
        <w:t xml:space="preserve"> Decke, im Kirchenchor zusammengelegt in der holistischen Zirkelfigur. Siehe weiter hinten. </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Stückchen der Kirchendecke fallen hinunter. Stückchen des blauen Himmels werden sichtbar. Auf Bitte des Künstlers legten drei älteren Priester des Bistums Brügge die Stückchen zusammen und machten sie zur Einheit. Einer der Priester erklärte, dies sei was er sein ganzes Leben als Priester versucht hätte: den Titel dieses Kunstwerkes praktizieren.</w:t>
      </w:r>
    </w:p>
    <w:p w:rsidR="00BF7281" w:rsidRPr="00951CC7" w:rsidRDefault="00BF7281" w:rsidP="00BF7281">
      <w:pPr>
        <w:pStyle w:val="Plattetekst"/>
        <w:rPr>
          <w:rFonts w:asciiTheme="minorHAnsi" w:hAnsiTheme="minorHAnsi"/>
          <w:i/>
          <w:sz w:val="22"/>
          <w:szCs w:val="22"/>
          <w:u w:val="single"/>
          <w:lang w:val="de-DE"/>
        </w:rPr>
      </w:pPr>
      <w:r w:rsidRPr="00951CC7">
        <w:rPr>
          <w:rFonts w:asciiTheme="minorHAnsi" w:hAnsiTheme="minorHAnsi"/>
          <w:i/>
          <w:sz w:val="22"/>
          <w:szCs w:val="22"/>
          <w:u w:val="single"/>
          <w:lang w:val="de-DE"/>
        </w:rPr>
        <w:t>Möchten Sie eine Stückchen Himmel? Gehe zum Informationsstand von YOT,  hinten rechts in der Kirche</w:t>
      </w:r>
    </w:p>
    <w:p w:rsidR="0082120B" w:rsidRPr="00951CC7" w:rsidRDefault="0082120B" w:rsidP="0082120B">
      <w:pPr>
        <w:pStyle w:val="Plattetekst"/>
        <w:rPr>
          <w:rFonts w:asciiTheme="minorHAnsi" w:hAnsiTheme="minorHAnsi"/>
          <w:sz w:val="22"/>
          <w:szCs w:val="22"/>
          <w:lang w:val="de-DE"/>
        </w:rPr>
      </w:pPr>
    </w:p>
    <w:p w:rsidR="0082120B" w:rsidRPr="00951CC7" w:rsidRDefault="00BF7281" w:rsidP="0082120B">
      <w:pPr>
        <w:pStyle w:val="Plattetekst"/>
        <w:rPr>
          <w:rFonts w:asciiTheme="minorHAnsi" w:hAnsiTheme="minorHAnsi"/>
          <w:b/>
          <w:bCs/>
          <w:sz w:val="22"/>
          <w:szCs w:val="22"/>
          <w:lang w:val="de-DE"/>
        </w:rPr>
      </w:pPr>
      <w:r w:rsidRPr="00BF7281">
        <w:rPr>
          <w:rFonts w:asciiTheme="minorHAnsi" w:hAnsiTheme="minorHAnsi"/>
          <w:b/>
          <w:sz w:val="22"/>
          <w:szCs w:val="22"/>
          <w:lang w:val="de-DE"/>
        </w:rPr>
        <w:t>18.</w:t>
      </w:r>
      <w:r w:rsidR="0082120B" w:rsidRPr="00951CC7">
        <w:rPr>
          <w:rFonts w:asciiTheme="minorHAnsi" w:hAnsiTheme="minorHAnsi"/>
          <w:sz w:val="22"/>
          <w:szCs w:val="22"/>
          <w:lang w:val="de-DE"/>
        </w:rPr>
        <w:t xml:space="preserve"> </w:t>
      </w:r>
      <w:r w:rsidR="0082120B" w:rsidRPr="00951CC7">
        <w:rPr>
          <w:rFonts w:asciiTheme="minorHAnsi" w:hAnsiTheme="minorHAnsi"/>
          <w:b/>
          <w:bCs/>
          <w:sz w:val="22"/>
          <w:szCs w:val="22"/>
          <w:lang w:val="de-DE"/>
        </w:rPr>
        <w:t xml:space="preserve"> 'Jesus &amp; Maria Magdalena erleuchtet'</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Ostermorgen: die Begegnung von Maria Magdalena mit Jesus. Skulptur von Omer </w:t>
      </w:r>
      <w:proofErr w:type="spellStart"/>
      <w:r w:rsidRPr="00951CC7">
        <w:rPr>
          <w:rFonts w:asciiTheme="minorHAnsi" w:hAnsiTheme="minorHAnsi"/>
          <w:sz w:val="22"/>
          <w:szCs w:val="22"/>
          <w:lang w:val="de-DE"/>
        </w:rPr>
        <w:t>Gielliet</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Breskens</w:t>
      </w:r>
      <w:proofErr w:type="spellEnd"/>
      <w:r w:rsidRPr="00951CC7">
        <w:rPr>
          <w:rFonts w:asciiTheme="minorHAnsi" w:hAnsiTheme="minorHAnsi"/>
          <w:sz w:val="22"/>
          <w:szCs w:val="22"/>
          <w:lang w:val="de-DE"/>
        </w:rPr>
        <w:t xml:space="preserve">, NL) aus Eichenholz (5.000 Jahre alt). </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Spiegel- und Lichtkonstruktion mit LED-Elementen von Geert </w:t>
      </w:r>
      <w:proofErr w:type="spellStart"/>
      <w:r w:rsidRPr="00951CC7">
        <w:rPr>
          <w:rFonts w:asciiTheme="minorHAnsi" w:hAnsiTheme="minorHAnsi"/>
          <w:sz w:val="22"/>
          <w:szCs w:val="22"/>
          <w:lang w:val="de-DE"/>
        </w:rPr>
        <w:t>Bisschop</w:t>
      </w:r>
      <w:proofErr w:type="spellEnd"/>
      <w:r w:rsidRPr="00951CC7">
        <w:rPr>
          <w:rFonts w:asciiTheme="minorHAnsi" w:hAnsiTheme="minorHAnsi"/>
          <w:sz w:val="22"/>
          <w:szCs w:val="22"/>
          <w:lang w:val="de-DE"/>
        </w:rPr>
        <w:t>:</w:t>
      </w:r>
      <w:r w:rsidRPr="00951CC7">
        <w:rPr>
          <w:rFonts w:asciiTheme="minorHAnsi" w:hAnsiTheme="minorHAnsi"/>
          <w:i/>
          <w:sz w:val="22"/>
          <w:szCs w:val="22"/>
          <w:lang w:val="de-DE"/>
        </w:rPr>
        <w:t xml:space="preserve"> “Das Kunstwerk eines Kollegen, seit 2003 in der Kirche, </w:t>
      </w:r>
      <w:proofErr w:type="spellStart"/>
      <w:r w:rsidRPr="00951CC7">
        <w:rPr>
          <w:rFonts w:asciiTheme="minorHAnsi" w:hAnsiTheme="minorHAnsi"/>
          <w:i/>
          <w:sz w:val="22"/>
          <w:szCs w:val="22"/>
          <w:lang w:val="de-DE"/>
        </w:rPr>
        <w:t>interpetiere</w:t>
      </w:r>
      <w:proofErr w:type="spellEnd"/>
      <w:r w:rsidRPr="00951CC7">
        <w:rPr>
          <w:rFonts w:asciiTheme="minorHAnsi" w:hAnsiTheme="minorHAnsi"/>
          <w:i/>
          <w:sz w:val="22"/>
          <w:szCs w:val="22"/>
          <w:lang w:val="de-DE"/>
        </w:rPr>
        <w:t xml:space="preserve"> ich mit einer Dreifaltigkeit von Licht, Spiegel und Spiegelbild: </w:t>
      </w:r>
      <w:proofErr w:type="spellStart"/>
      <w:r w:rsidRPr="00951CC7">
        <w:rPr>
          <w:rFonts w:asciiTheme="minorHAnsi" w:hAnsiTheme="minorHAnsi"/>
          <w:i/>
          <w:sz w:val="22"/>
          <w:szCs w:val="22"/>
          <w:lang w:val="de-DE"/>
        </w:rPr>
        <w:t>Ekologisches</w:t>
      </w:r>
      <w:proofErr w:type="spellEnd"/>
      <w:r w:rsidRPr="00951CC7">
        <w:rPr>
          <w:rFonts w:asciiTheme="minorHAnsi" w:hAnsiTheme="minorHAnsi"/>
          <w:i/>
          <w:sz w:val="22"/>
          <w:szCs w:val="22"/>
          <w:lang w:val="de-DE"/>
        </w:rPr>
        <w:t xml:space="preserve"> Licht und Spiegel als Symbol der Spiegel- oder Zwillingsseelen Jesus und Maria Magdalena”. </w:t>
      </w:r>
      <w:r w:rsidRPr="00951CC7">
        <w:rPr>
          <w:rFonts w:asciiTheme="minorHAnsi" w:hAnsiTheme="minorHAnsi"/>
          <w:sz w:val="22"/>
          <w:szCs w:val="22"/>
          <w:lang w:val="de-DE"/>
        </w:rPr>
        <w:t xml:space="preserve"> </w:t>
      </w:r>
    </w:p>
    <w:p w:rsidR="0082120B" w:rsidRPr="00951CC7" w:rsidRDefault="0082120B" w:rsidP="0082120B">
      <w:pPr>
        <w:pStyle w:val="Plattetekst"/>
        <w:rPr>
          <w:rFonts w:asciiTheme="minorHAnsi" w:hAnsiTheme="minorHAnsi"/>
          <w:sz w:val="22"/>
          <w:szCs w:val="22"/>
          <w:lang w:val="de-DE"/>
        </w:rPr>
      </w:pPr>
    </w:p>
    <w:p w:rsidR="0082120B" w:rsidRPr="00951CC7" w:rsidRDefault="00BF7281" w:rsidP="0082120B">
      <w:pPr>
        <w:pStyle w:val="Plattetekst"/>
        <w:rPr>
          <w:rFonts w:asciiTheme="minorHAnsi" w:hAnsiTheme="minorHAnsi"/>
          <w:b/>
          <w:bCs/>
          <w:sz w:val="22"/>
          <w:szCs w:val="22"/>
          <w:lang w:val="de-DE"/>
        </w:rPr>
      </w:pPr>
      <w:r w:rsidRPr="00BF7281">
        <w:rPr>
          <w:rFonts w:asciiTheme="minorHAnsi" w:hAnsiTheme="minorHAnsi"/>
          <w:b/>
          <w:sz w:val="22"/>
          <w:szCs w:val="22"/>
          <w:lang w:val="de-DE"/>
        </w:rPr>
        <w:t>19.</w:t>
      </w:r>
      <w:r w:rsidR="0082120B" w:rsidRPr="00951CC7">
        <w:rPr>
          <w:rFonts w:asciiTheme="minorHAnsi" w:hAnsiTheme="minorHAnsi"/>
          <w:sz w:val="22"/>
          <w:szCs w:val="22"/>
          <w:lang w:val="de-DE"/>
        </w:rPr>
        <w:t xml:space="preserve"> </w:t>
      </w:r>
      <w:r w:rsidR="0082120B" w:rsidRPr="00951CC7">
        <w:rPr>
          <w:rFonts w:asciiTheme="minorHAnsi" w:hAnsiTheme="minorHAnsi"/>
          <w:b/>
          <w:bCs/>
          <w:sz w:val="22"/>
          <w:szCs w:val="22"/>
          <w:lang w:val="de-DE"/>
        </w:rPr>
        <w:t>'Suche Magdalena auf Internet'</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Unter der Kanzel: mobiler Tisch mit semi-</w:t>
      </w:r>
      <w:proofErr w:type="spellStart"/>
      <w:r w:rsidRPr="00951CC7">
        <w:rPr>
          <w:rFonts w:asciiTheme="minorHAnsi" w:hAnsiTheme="minorHAnsi"/>
          <w:sz w:val="22"/>
          <w:szCs w:val="22"/>
          <w:lang w:val="de-DE"/>
        </w:rPr>
        <w:t>transparanten</w:t>
      </w:r>
      <w:proofErr w:type="spellEnd"/>
      <w:r w:rsidRPr="00951CC7">
        <w:rPr>
          <w:rFonts w:asciiTheme="minorHAnsi" w:hAnsiTheme="minorHAnsi"/>
          <w:sz w:val="22"/>
          <w:szCs w:val="22"/>
          <w:lang w:val="de-DE"/>
        </w:rPr>
        <w:t xml:space="preserve">, brechbaren Tischblatt und </w:t>
      </w:r>
      <w:proofErr w:type="spellStart"/>
      <w:r w:rsidRPr="00951CC7">
        <w:rPr>
          <w:rFonts w:asciiTheme="minorHAnsi" w:hAnsiTheme="minorHAnsi"/>
          <w:sz w:val="22"/>
          <w:szCs w:val="22"/>
          <w:lang w:val="de-DE"/>
        </w:rPr>
        <w:t>computer</w:t>
      </w:r>
      <w:proofErr w:type="spellEnd"/>
      <w:r w:rsidRPr="00951CC7">
        <w:rPr>
          <w:rFonts w:asciiTheme="minorHAnsi" w:hAnsiTheme="minorHAnsi"/>
          <w:sz w:val="22"/>
          <w:szCs w:val="22"/>
          <w:lang w:val="de-DE"/>
        </w:rPr>
        <w:t xml:space="preserve"> mit </w:t>
      </w:r>
      <w:proofErr w:type="spellStart"/>
      <w:r w:rsidRPr="00951CC7">
        <w:rPr>
          <w:rFonts w:asciiTheme="minorHAnsi" w:hAnsiTheme="minorHAnsi"/>
          <w:sz w:val="22"/>
          <w:szCs w:val="22"/>
          <w:lang w:val="de-DE"/>
        </w:rPr>
        <w:t>internet</w:t>
      </w:r>
      <w:proofErr w:type="spellEnd"/>
      <w:r w:rsidRPr="00951CC7">
        <w:rPr>
          <w:rFonts w:asciiTheme="minorHAnsi" w:hAnsiTheme="minorHAnsi"/>
          <w:sz w:val="22"/>
          <w:szCs w:val="22"/>
          <w:lang w:val="de-DE"/>
        </w:rPr>
        <w:t xml:space="preserve">-Verbindung. </w:t>
      </w:r>
    </w:p>
    <w:p w:rsidR="0082120B" w:rsidRPr="00951CC7" w:rsidRDefault="0082120B" w:rsidP="0082120B">
      <w:pPr>
        <w:pStyle w:val="Plattetekst"/>
        <w:rPr>
          <w:rFonts w:asciiTheme="minorHAnsi" w:hAnsiTheme="minorHAnsi"/>
          <w:i/>
          <w:sz w:val="22"/>
          <w:szCs w:val="22"/>
          <w:lang w:val="de-DE"/>
        </w:rPr>
      </w:pPr>
      <w:r w:rsidRPr="00951CC7">
        <w:rPr>
          <w:rFonts w:asciiTheme="minorHAnsi" w:hAnsiTheme="minorHAnsi"/>
          <w:sz w:val="22"/>
          <w:szCs w:val="22"/>
          <w:lang w:val="de-DE"/>
        </w:rPr>
        <w:t xml:space="preserve">Geert </w:t>
      </w:r>
      <w:proofErr w:type="spellStart"/>
      <w:r w:rsidRPr="00951CC7">
        <w:rPr>
          <w:rFonts w:asciiTheme="minorHAnsi" w:hAnsiTheme="minorHAnsi"/>
          <w:sz w:val="22"/>
          <w:szCs w:val="22"/>
          <w:lang w:val="de-DE"/>
        </w:rPr>
        <w:t>Bisschop</w:t>
      </w:r>
      <w:proofErr w:type="spellEnd"/>
      <w:r w:rsidRPr="00951CC7">
        <w:rPr>
          <w:rFonts w:asciiTheme="minorHAnsi" w:hAnsiTheme="minorHAnsi"/>
          <w:sz w:val="22"/>
          <w:szCs w:val="22"/>
          <w:lang w:val="de-DE"/>
        </w:rPr>
        <w:t xml:space="preserve">: </w:t>
      </w:r>
      <w:r w:rsidRPr="00951CC7">
        <w:rPr>
          <w:rFonts w:asciiTheme="minorHAnsi" w:hAnsiTheme="minorHAnsi"/>
          <w:i/>
          <w:sz w:val="22"/>
          <w:szCs w:val="22"/>
          <w:lang w:val="de-DE"/>
        </w:rPr>
        <w:t xml:space="preserve">“Früher wurde die Wahrheit gepredigt von der Kanzel. Jetzt finden wir alle Information auf </w:t>
      </w:r>
      <w:proofErr w:type="spellStart"/>
      <w:r w:rsidRPr="00951CC7">
        <w:rPr>
          <w:rFonts w:asciiTheme="minorHAnsi" w:hAnsiTheme="minorHAnsi"/>
          <w:i/>
          <w:sz w:val="22"/>
          <w:szCs w:val="22"/>
          <w:lang w:val="de-DE"/>
        </w:rPr>
        <w:t>internet</w:t>
      </w:r>
      <w:proofErr w:type="spellEnd"/>
      <w:r w:rsidRPr="00951CC7">
        <w:rPr>
          <w:rFonts w:asciiTheme="minorHAnsi" w:hAnsiTheme="minorHAnsi"/>
          <w:i/>
          <w:sz w:val="22"/>
          <w:szCs w:val="22"/>
          <w:lang w:val="de-DE"/>
        </w:rPr>
        <w:t xml:space="preserve">. Was würde die Suche nach 'Maria </w:t>
      </w:r>
      <w:proofErr w:type="spellStart"/>
      <w:r w:rsidRPr="00951CC7">
        <w:rPr>
          <w:rFonts w:asciiTheme="minorHAnsi" w:hAnsiTheme="minorHAnsi"/>
          <w:i/>
          <w:sz w:val="22"/>
          <w:szCs w:val="22"/>
          <w:lang w:val="de-DE"/>
        </w:rPr>
        <w:t>Magdelan</w:t>
      </w:r>
      <w:proofErr w:type="spellEnd"/>
      <w:r w:rsidRPr="00951CC7">
        <w:rPr>
          <w:rFonts w:asciiTheme="minorHAnsi" w:hAnsiTheme="minorHAnsi"/>
          <w:i/>
          <w:sz w:val="22"/>
          <w:szCs w:val="22"/>
          <w:lang w:val="de-DE"/>
        </w:rPr>
        <w:t>' ergeben? Bestimmt nicht das was früher von der Kanzel über sie gepredigt wurde. Maria Magdalena bleibt kontrovers und ungreifbar.”</w:t>
      </w:r>
    </w:p>
    <w:p w:rsidR="0082120B" w:rsidRDefault="0082120B" w:rsidP="0082120B">
      <w:pPr>
        <w:pStyle w:val="Plattetekst"/>
        <w:rPr>
          <w:rFonts w:asciiTheme="minorHAnsi" w:hAnsiTheme="minorHAnsi"/>
          <w:sz w:val="22"/>
          <w:szCs w:val="22"/>
          <w:lang w:val="de-DE"/>
        </w:rPr>
      </w:pPr>
    </w:p>
    <w:p w:rsidR="00BB7933" w:rsidRDefault="00BB7933" w:rsidP="00BB7933">
      <w:pPr>
        <w:pStyle w:val="Plattetekst"/>
        <w:rPr>
          <w:rFonts w:asciiTheme="minorHAnsi" w:hAnsiTheme="minorHAnsi"/>
          <w:sz w:val="22"/>
          <w:szCs w:val="22"/>
          <w:lang w:val="de-DE"/>
        </w:rPr>
      </w:pPr>
    </w:p>
    <w:p w:rsidR="00BB7933" w:rsidRPr="00951CC7" w:rsidRDefault="00BB7933" w:rsidP="00BB7933">
      <w:pPr>
        <w:pStyle w:val="Plattetekst"/>
        <w:rPr>
          <w:rFonts w:asciiTheme="minorHAnsi" w:hAnsiTheme="minorHAnsi"/>
          <w:sz w:val="22"/>
          <w:szCs w:val="22"/>
          <w:lang w:val="de-DE"/>
        </w:rPr>
      </w:pPr>
    </w:p>
    <w:p w:rsidR="00BB7933" w:rsidRPr="00951CC7" w:rsidRDefault="00BB7933" w:rsidP="00BB7933">
      <w:pPr>
        <w:pStyle w:val="Plattetekst"/>
        <w:rPr>
          <w:rFonts w:asciiTheme="minorHAnsi" w:hAnsiTheme="minorHAnsi"/>
          <w:b/>
          <w:bCs/>
          <w:sz w:val="22"/>
          <w:szCs w:val="22"/>
          <w:lang w:val="de-DE"/>
        </w:rPr>
      </w:pPr>
      <w:r w:rsidRPr="00BB7933">
        <w:rPr>
          <w:rFonts w:asciiTheme="minorHAnsi" w:hAnsiTheme="minorHAnsi"/>
          <w:b/>
          <w:sz w:val="22"/>
          <w:szCs w:val="22"/>
          <w:lang w:val="de-DE"/>
        </w:rPr>
        <w:lastRenderedPageBreak/>
        <w:t>2</w:t>
      </w:r>
      <w:r>
        <w:rPr>
          <w:rFonts w:asciiTheme="minorHAnsi" w:hAnsiTheme="minorHAnsi"/>
          <w:b/>
          <w:sz w:val="22"/>
          <w:szCs w:val="22"/>
          <w:lang w:val="de-DE"/>
        </w:rPr>
        <w:t>0</w:t>
      </w:r>
      <w:r w:rsidRPr="00BB7933">
        <w:rPr>
          <w:rFonts w:asciiTheme="minorHAnsi" w:hAnsiTheme="minorHAnsi"/>
          <w:b/>
          <w:sz w:val="22"/>
          <w:szCs w:val="22"/>
          <w:lang w:val="de-DE"/>
        </w:rPr>
        <w:t>.</w:t>
      </w:r>
      <w:r w:rsidRPr="00951CC7">
        <w:rPr>
          <w:rFonts w:asciiTheme="minorHAnsi" w:hAnsiTheme="minorHAnsi"/>
          <w:sz w:val="22"/>
          <w:szCs w:val="22"/>
          <w:lang w:val="de-DE"/>
        </w:rPr>
        <w:t xml:space="preserve">  </w:t>
      </w:r>
      <w:r w:rsidRPr="00951CC7">
        <w:rPr>
          <w:rFonts w:asciiTheme="minorHAnsi" w:hAnsiTheme="minorHAnsi"/>
          <w:b/>
          <w:bCs/>
          <w:sz w:val="22"/>
          <w:szCs w:val="22"/>
          <w:lang w:val="de-DE"/>
        </w:rPr>
        <w:t xml:space="preserve">'Bruder </w:t>
      </w:r>
      <w:proofErr w:type="spellStart"/>
      <w:r w:rsidRPr="00951CC7">
        <w:rPr>
          <w:rFonts w:asciiTheme="minorHAnsi" w:hAnsiTheme="minorHAnsi"/>
          <w:b/>
          <w:bCs/>
          <w:sz w:val="22"/>
          <w:szCs w:val="22"/>
          <w:lang w:val="de-DE"/>
        </w:rPr>
        <w:t>derLiebe</w:t>
      </w:r>
      <w:proofErr w:type="spellEnd"/>
      <w:r w:rsidRPr="00951CC7">
        <w:rPr>
          <w:rFonts w:asciiTheme="minorHAnsi" w:hAnsiTheme="minorHAnsi"/>
          <w:b/>
          <w:bCs/>
          <w:sz w:val="22"/>
          <w:szCs w:val="22"/>
          <w:lang w:val="de-DE"/>
        </w:rPr>
        <w:t>'</w:t>
      </w:r>
    </w:p>
    <w:p w:rsidR="00BB7933" w:rsidRPr="0082120B" w:rsidRDefault="00BB7933" w:rsidP="00BB7933">
      <w:pPr>
        <w:pStyle w:val="Plattetekst"/>
        <w:rPr>
          <w:rFonts w:asciiTheme="minorHAnsi" w:hAnsiTheme="minorHAnsi"/>
          <w:sz w:val="22"/>
          <w:szCs w:val="22"/>
          <w:lang w:val="de-DE"/>
        </w:rPr>
      </w:pPr>
      <w:r w:rsidRPr="00951CC7">
        <w:rPr>
          <w:rFonts w:asciiTheme="minorHAnsi" w:hAnsiTheme="minorHAnsi"/>
          <w:sz w:val="22"/>
          <w:szCs w:val="22"/>
          <w:lang w:val="de-DE"/>
        </w:rPr>
        <w:t xml:space="preserve">Beichtstuhl. </w:t>
      </w:r>
      <w:proofErr w:type="spellStart"/>
      <w:r w:rsidRPr="00951CC7">
        <w:rPr>
          <w:rFonts w:asciiTheme="minorHAnsi" w:hAnsiTheme="minorHAnsi"/>
          <w:sz w:val="22"/>
          <w:szCs w:val="22"/>
          <w:lang w:val="de-DE"/>
        </w:rPr>
        <w:t>Aussenseite</w:t>
      </w:r>
      <w:proofErr w:type="spellEnd"/>
      <w:r w:rsidRPr="00951CC7">
        <w:rPr>
          <w:rFonts w:asciiTheme="minorHAnsi" w:hAnsiTheme="minorHAnsi"/>
          <w:sz w:val="22"/>
          <w:szCs w:val="22"/>
          <w:lang w:val="de-DE"/>
        </w:rPr>
        <w:t xml:space="preserve">: Gedächtnis, geplättet und festgeschraubt zwischen gläsernen Platten, aufgehängt mit einem schwarzen seidenen </w:t>
      </w:r>
      <w:proofErr w:type="spellStart"/>
      <w:r w:rsidRPr="00951CC7">
        <w:rPr>
          <w:rFonts w:asciiTheme="minorHAnsi" w:hAnsiTheme="minorHAnsi"/>
          <w:sz w:val="22"/>
          <w:szCs w:val="22"/>
          <w:lang w:val="de-DE"/>
        </w:rPr>
        <w:t>faden</w:t>
      </w:r>
      <w:proofErr w:type="spellEnd"/>
      <w:r w:rsidRPr="00951CC7">
        <w:rPr>
          <w:rFonts w:asciiTheme="minorHAnsi" w:hAnsiTheme="minorHAnsi"/>
          <w:sz w:val="22"/>
          <w:szCs w:val="22"/>
          <w:lang w:val="de-DE"/>
        </w:rPr>
        <w:t xml:space="preserve">. Broschüre der Bischöfe und Religiösen Superioren von Belgien “Verborgen </w:t>
      </w:r>
      <w:proofErr w:type="spellStart"/>
      <w:r w:rsidRPr="00951CC7">
        <w:rPr>
          <w:rFonts w:asciiTheme="minorHAnsi" w:hAnsiTheme="minorHAnsi"/>
          <w:sz w:val="22"/>
          <w:szCs w:val="22"/>
          <w:lang w:val="de-DE"/>
        </w:rPr>
        <w:t>verdriet</w:t>
      </w:r>
      <w:proofErr w:type="spellEnd"/>
      <w:r w:rsidRPr="00951CC7">
        <w:rPr>
          <w:rFonts w:asciiTheme="minorHAnsi" w:hAnsiTheme="minorHAnsi"/>
          <w:sz w:val="22"/>
          <w:szCs w:val="22"/>
          <w:lang w:val="de-DE"/>
        </w:rPr>
        <w:t xml:space="preserve"> – </w:t>
      </w:r>
      <w:proofErr w:type="spellStart"/>
      <w:r w:rsidRPr="00951CC7">
        <w:rPr>
          <w:rFonts w:asciiTheme="minorHAnsi" w:hAnsiTheme="minorHAnsi"/>
          <w:sz w:val="22"/>
          <w:szCs w:val="22"/>
          <w:lang w:val="de-DE"/>
        </w:rPr>
        <w:t>naar</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een</w:t>
      </w:r>
      <w:proofErr w:type="spellEnd"/>
      <w:r w:rsidRPr="00951CC7">
        <w:rPr>
          <w:rFonts w:asciiTheme="minorHAnsi" w:hAnsiTheme="minorHAnsi"/>
          <w:sz w:val="22"/>
          <w:szCs w:val="22"/>
          <w:lang w:val="de-DE"/>
        </w:rPr>
        <w:t xml:space="preserve"> globale </w:t>
      </w:r>
      <w:proofErr w:type="spellStart"/>
      <w:r w:rsidRPr="00951CC7">
        <w:rPr>
          <w:rFonts w:asciiTheme="minorHAnsi" w:hAnsiTheme="minorHAnsi"/>
          <w:sz w:val="22"/>
          <w:szCs w:val="22"/>
          <w:lang w:val="de-DE"/>
        </w:rPr>
        <w:t>aanpak</w:t>
      </w:r>
      <w:proofErr w:type="spellEnd"/>
      <w:r w:rsidRPr="00951CC7">
        <w:rPr>
          <w:rFonts w:asciiTheme="minorHAnsi" w:hAnsiTheme="minorHAnsi"/>
          <w:sz w:val="22"/>
          <w:szCs w:val="22"/>
          <w:lang w:val="de-DE"/>
        </w:rPr>
        <w:t xml:space="preserve"> van </w:t>
      </w:r>
      <w:proofErr w:type="spellStart"/>
      <w:r w:rsidRPr="00951CC7">
        <w:rPr>
          <w:rFonts w:asciiTheme="minorHAnsi" w:hAnsiTheme="minorHAnsi"/>
          <w:sz w:val="22"/>
          <w:szCs w:val="22"/>
          <w:lang w:val="de-DE"/>
        </w:rPr>
        <w:t>seksueel</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misbruik</w:t>
      </w:r>
      <w:proofErr w:type="spellEnd"/>
      <w:r w:rsidRPr="00951CC7">
        <w:rPr>
          <w:rFonts w:asciiTheme="minorHAnsi" w:hAnsiTheme="minorHAnsi"/>
          <w:sz w:val="22"/>
          <w:szCs w:val="22"/>
          <w:lang w:val="de-DE"/>
        </w:rPr>
        <w:t xml:space="preserve"> in de </w:t>
      </w:r>
      <w:proofErr w:type="spellStart"/>
      <w:r w:rsidRPr="00951CC7">
        <w:rPr>
          <w:rFonts w:asciiTheme="minorHAnsi" w:hAnsiTheme="minorHAnsi"/>
          <w:sz w:val="22"/>
          <w:szCs w:val="22"/>
          <w:lang w:val="de-DE"/>
        </w:rPr>
        <w:t>kerk</w:t>
      </w:r>
      <w:proofErr w:type="spellEnd"/>
      <w:r w:rsidRPr="00951CC7">
        <w:rPr>
          <w:rFonts w:asciiTheme="minorHAnsi" w:hAnsiTheme="minorHAnsi"/>
          <w:sz w:val="22"/>
          <w:szCs w:val="22"/>
          <w:lang w:val="de-DE"/>
        </w:rPr>
        <w:t>”  (Französisch: “</w:t>
      </w:r>
      <w:proofErr w:type="spellStart"/>
      <w:r w:rsidRPr="00951CC7">
        <w:rPr>
          <w:rFonts w:asciiTheme="minorHAnsi" w:hAnsiTheme="minorHAnsi"/>
          <w:sz w:val="22"/>
          <w:szCs w:val="22"/>
          <w:lang w:val="de-DE"/>
        </w:rPr>
        <w:t>Une</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souffrance</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cachée</w:t>
      </w:r>
      <w:proofErr w:type="spellEnd"/>
      <w:r w:rsidRPr="00951CC7">
        <w:rPr>
          <w:rFonts w:asciiTheme="minorHAnsi" w:hAnsiTheme="minorHAnsi"/>
          <w:sz w:val="22"/>
          <w:szCs w:val="22"/>
          <w:lang w:val="de-DE"/>
        </w:rPr>
        <w:t xml:space="preserve"> – </w:t>
      </w:r>
      <w:proofErr w:type="spellStart"/>
      <w:r w:rsidRPr="00951CC7">
        <w:rPr>
          <w:rFonts w:asciiTheme="minorHAnsi" w:hAnsiTheme="minorHAnsi"/>
          <w:sz w:val="22"/>
          <w:szCs w:val="22"/>
          <w:lang w:val="de-DE"/>
        </w:rPr>
        <w:t>Pour</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une</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approche</w:t>
      </w:r>
      <w:proofErr w:type="spellEnd"/>
      <w:r w:rsidRPr="00951CC7">
        <w:rPr>
          <w:rFonts w:asciiTheme="minorHAnsi" w:hAnsiTheme="minorHAnsi"/>
          <w:sz w:val="22"/>
          <w:szCs w:val="22"/>
          <w:lang w:val="de-DE"/>
        </w:rPr>
        <w:t xml:space="preserve"> globale des </w:t>
      </w:r>
      <w:proofErr w:type="spellStart"/>
      <w:r w:rsidRPr="00951CC7">
        <w:rPr>
          <w:rFonts w:asciiTheme="minorHAnsi" w:hAnsiTheme="minorHAnsi"/>
          <w:sz w:val="22"/>
          <w:szCs w:val="22"/>
          <w:lang w:val="de-DE"/>
        </w:rPr>
        <w:t>abus</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sexuels</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dans</w:t>
      </w:r>
      <w:proofErr w:type="spellEnd"/>
      <w:r w:rsidRPr="00951CC7">
        <w:rPr>
          <w:rFonts w:asciiTheme="minorHAnsi" w:hAnsiTheme="minorHAnsi"/>
          <w:sz w:val="22"/>
          <w:szCs w:val="22"/>
          <w:lang w:val="de-DE"/>
        </w:rPr>
        <w:t xml:space="preserve"> </w:t>
      </w:r>
      <w:proofErr w:type="spellStart"/>
      <w:r w:rsidRPr="00951CC7">
        <w:rPr>
          <w:rFonts w:asciiTheme="minorHAnsi" w:hAnsiTheme="minorHAnsi"/>
          <w:sz w:val="22"/>
          <w:szCs w:val="22"/>
          <w:lang w:val="de-DE"/>
        </w:rPr>
        <w:t>l’?glise</w:t>
      </w:r>
      <w:proofErr w:type="spellEnd"/>
      <w:r w:rsidRPr="00951CC7">
        <w:rPr>
          <w:rFonts w:asciiTheme="minorHAnsi" w:hAnsiTheme="minorHAnsi"/>
          <w:sz w:val="22"/>
          <w:szCs w:val="22"/>
          <w:lang w:val="de-DE"/>
        </w:rPr>
        <w:t xml:space="preserve">.” </w:t>
      </w:r>
      <w:r w:rsidRPr="0082120B">
        <w:rPr>
          <w:rFonts w:asciiTheme="minorHAnsi" w:hAnsiTheme="minorHAnsi"/>
          <w:sz w:val="22"/>
          <w:szCs w:val="22"/>
          <w:lang w:val="de-DE"/>
        </w:rPr>
        <w:t xml:space="preserve">Nicht </w:t>
      </w:r>
      <w:proofErr w:type="spellStart"/>
      <w:r w:rsidRPr="0082120B">
        <w:rPr>
          <w:rFonts w:asciiTheme="minorHAnsi" w:hAnsiTheme="minorHAnsi"/>
          <w:sz w:val="22"/>
          <w:szCs w:val="22"/>
          <w:lang w:val="de-DE"/>
        </w:rPr>
        <w:t>auf deutsch</w:t>
      </w:r>
      <w:proofErr w:type="spellEnd"/>
      <w:r w:rsidRPr="0082120B">
        <w:rPr>
          <w:rFonts w:asciiTheme="minorHAnsi" w:hAnsiTheme="minorHAnsi"/>
          <w:sz w:val="22"/>
          <w:szCs w:val="22"/>
          <w:lang w:val="de-DE"/>
        </w:rPr>
        <w:t xml:space="preserve">. </w:t>
      </w:r>
      <w:proofErr w:type="spellStart"/>
      <w:r w:rsidRPr="0082120B">
        <w:rPr>
          <w:rFonts w:asciiTheme="minorHAnsi" w:hAnsiTheme="minorHAnsi"/>
          <w:sz w:val="22"/>
          <w:szCs w:val="22"/>
          <w:lang w:val="de-DE"/>
        </w:rPr>
        <w:t>Uebersetzung</w:t>
      </w:r>
      <w:proofErr w:type="spellEnd"/>
      <w:r w:rsidRPr="0082120B">
        <w:rPr>
          <w:rFonts w:asciiTheme="minorHAnsi" w:hAnsiTheme="minorHAnsi"/>
          <w:sz w:val="22"/>
          <w:szCs w:val="22"/>
          <w:lang w:val="de-DE"/>
        </w:rPr>
        <w:t xml:space="preserve"> des Titels: “Verborgenes leid – Wege zu einem Gesamtverfahren beim </w:t>
      </w:r>
      <w:proofErr w:type="spellStart"/>
      <w:r w:rsidRPr="0082120B">
        <w:rPr>
          <w:rFonts w:asciiTheme="minorHAnsi" w:hAnsiTheme="minorHAnsi"/>
          <w:sz w:val="22"/>
          <w:szCs w:val="22"/>
          <w:lang w:val="de-DE"/>
        </w:rPr>
        <w:t>seksuellen</w:t>
      </w:r>
      <w:proofErr w:type="spellEnd"/>
      <w:r w:rsidRPr="0082120B">
        <w:rPr>
          <w:rFonts w:asciiTheme="minorHAnsi" w:hAnsiTheme="minorHAnsi"/>
          <w:sz w:val="22"/>
          <w:szCs w:val="22"/>
          <w:lang w:val="de-DE"/>
        </w:rPr>
        <w:t xml:space="preserve"> Missbrauch in </w:t>
      </w:r>
      <w:proofErr w:type="spellStart"/>
      <w:r w:rsidRPr="0082120B">
        <w:rPr>
          <w:rFonts w:asciiTheme="minorHAnsi" w:hAnsiTheme="minorHAnsi"/>
          <w:sz w:val="22"/>
          <w:szCs w:val="22"/>
          <w:lang w:val="de-DE"/>
        </w:rPr>
        <w:t>de</w:t>
      </w:r>
      <w:proofErr w:type="spellEnd"/>
      <w:r w:rsidRPr="0082120B">
        <w:rPr>
          <w:rFonts w:asciiTheme="minorHAnsi" w:hAnsiTheme="minorHAnsi"/>
          <w:sz w:val="22"/>
          <w:szCs w:val="22"/>
          <w:lang w:val="de-DE"/>
        </w:rPr>
        <w:t xml:space="preserve"> Kirche”) veröffentlicht in Januar 2012. </w:t>
      </w:r>
    </w:p>
    <w:p w:rsidR="00BB7933" w:rsidRPr="00951CC7" w:rsidRDefault="00BB7933" w:rsidP="00BB7933">
      <w:pPr>
        <w:pStyle w:val="Plattetekst"/>
        <w:rPr>
          <w:rFonts w:asciiTheme="minorHAnsi" w:hAnsiTheme="minorHAnsi"/>
          <w:sz w:val="22"/>
          <w:szCs w:val="22"/>
          <w:lang w:val="de-DE"/>
        </w:rPr>
      </w:pPr>
      <w:r w:rsidRPr="0082120B">
        <w:rPr>
          <w:rFonts w:asciiTheme="minorHAnsi" w:hAnsiTheme="minorHAnsi"/>
          <w:sz w:val="22"/>
          <w:szCs w:val="22"/>
          <w:lang w:val="de-DE"/>
        </w:rPr>
        <w:t xml:space="preserve">Innenseite. Sitz des Beichtvaters. </w:t>
      </w:r>
      <w:proofErr w:type="spellStart"/>
      <w:r w:rsidRPr="0082120B">
        <w:rPr>
          <w:rFonts w:asciiTheme="minorHAnsi" w:hAnsiTheme="minorHAnsi"/>
          <w:sz w:val="22"/>
          <w:szCs w:val="22"/>
          <w:lang w:val="de-DE"/>
        </w:rPr>
        <w:t>Yoni</w:t>
      </w:r>
      <w:proofErr w:type="spellEnd"/>
      <w:r w:rsidRPr="0082120B">
        <w:rPr>
          <w:rFonts w:asciiTheme="minorHAnsi" w:hAnsiTheme="minorHAnsi"/>
          <w:sz w:val="22"/>
          <w:szCs w:val="22"/>
          <w:lang w:val="de-DE"/>
        </w:rPr>
        <w:t xml:space="preserve">-Lingam-Skulptur. Sie verbindet die Vorstellung des </w:t>
      </w:r>
      <w:r w:rsidRPr="00951CC7">
        <w:rPr>
          <w:rFonts w:asciiTheme="minorHAnsi" w:hAnsiTheme="minorHAnsi"/>
          <w:sz w:val="22"/>
          <w:szCs w:val="22"/>
          <w:lang w:val="de-DE"/>
        </w:rPr>
        <w:t xml:space="preserve"> Weiblichen und Männlichen. In Indien verwendet als sakraler ritueller Gebrauchsgegenstand. Autobiographische Arbeit des Künstlers.</w:t>
      </w:r>
    </w:p>
    <w:p w:rsidR="00BB7933" w:rsidRPr="0082120B" w:rsidRDefault="00BB7933" w:rsidP="00BB7933">
      <w:pPr>
        <w:pStyle w:val="Plattetekst"/>
        <w:rPr>
          <w:rFonts w:asciiTheme="minorHAnsi" w:hAnsiTheme="minorHAnsi"/>
          <w:sz w:val="22"/>
          <w:szCs w:val="22"/>
          <w:lang w:val="de-DE"/>
        </w:rPr>
      </w:pPr>
      <w:r w:rsidRPr="0082120B">
        <w:rPr>
          <w:rFonts w:asciiTheme="minorHAnsi" w:hAnsiTheme="minorHAnsi"/>
          <w:sz w:val="22"/>
          <w:szCs w:val="22"/>
          <w:lang w:val="de-DE"/>
        </w:rPr>
        <w:t xml:space="preserve">Geert </w:t>
      </w:r>
      <w:proofErr w:type="spellStart"/>
      <w:r w:rsidRPr="0082120B">
        <w:rPr>
          <w:rFonts w:asciiTheme="minorHAnsi" w:hAnsiTheme="minorHAnsi"/>
          <w:sz w:val="22"/>
          <w:szCs w:val="22"/>
          <w:lang w:val="de-DE"/>
        </w:rPr>
        <w:t>Bisschop</w:t>
      </w:r>
      <w:proofErr w:type="spellEnd"/>
      <w:r w:rsidRPr="0082120B">
        <w:rPr>
          <w:rFonts w:asciiTheme="minorHAnsi" w:hAnsiTheme="minorHAnsi"/>
          <w:sz w:val="22"/>
          <w:szCs w:val="22"/>
          <w:lang w:val="de-DE"/>
        </w:rPr>
        <w:t xml:space="preserve">: “ </w:t>
      </w:r>
      <w:r w:rsidRPr="0082120B">
        <w:rPr>
          <w:rFonts w:asciiTheme="minorHAnsi" w:hAnsiTheme="minorHAnsi"/>
          <w:i/>
          <w:sz w:val="22"/>
          <w:szCs w:val="22"/>
          <w:lang w:val="de-DE"/>
        </w:rPr>
        <w:t>Mein jüngster Bruder, zwei Jahre jünger und genau so ungewünscht, war buchstäblich eine schwierige Geburt, bei der meine Mutter schier das Leben verlor. Mein Bruder wurde 12 Jahre alt missbraucht von einem Bruder der Liebe, Leiter des Internats. Meine Eltern glaubten meinem Bruder nicht, beschuldigten ihn sogar der Lüge. Dieses Trauma konnte er nie bewältigen. Nach einem schwierigen Leben nahm er sich in 2005, 46 Jahre alt, das Leben.</w:t>
      </w:r>
      <w:r w:rsidRPr="0082120B">
        <w:rPr>
          <w:rFonts w:asciiTheme="minorHAnsi" w:hAnsiTheme="minorHAnsi"/>
          <w:sz w:val="22"/>
          <w:szCs w:val="22"/>
          <w:lang w:val="de-DE"/>
        </w:rPr>
        <w:t>”</w:t>
      </w:r>
    </w:p>
    <w:p w:rsidR="00BB7933" w:rsidRPr="0082120B" w:rsidRDefault="00BB7933" w:rsidP="00BB7933">
      <w:pPr>
        <w:pStyle w:val="Plattetekst"/>
        <w:rPr>
          <w:rFonts w:asciiTheme="minorHAnsi" w:hAnsiTheme="minorHAnsi"/>
          <w:sz w:val="22"/>
          <w:szCs w:val="22"/>
          <w:lang w:val="de-DE"/>
        </w:rPr>
      </w:pPr>
    </w:p>
    <w:p w:rsidR="0082120B" w:rsidRPr="00951CC7" w:rsidRDefault="00BB7933" w:rsidP="0082120B">
      <w:pPr>
        <w:pStyle w:val="Plattetekst"/>
        <w:rPr>
          <w:rFonts w:asciiTheme="minorHAnsi" w:hAnsiTheme="minorHAnsi"/>
          <w:b/>
          <w:bCs/>
          <w:sz w:val="22"/>
          <w:szCs w:val="22"/>
          <w:lang w:val="de-DE"/>
        </w:rPr>
      </w:pPr>
      <w:r>
        <w:rPr>
          <w:rFonts w:asciiTheme="minorHAnsi" w:hAnsiTheme="minorHAnsi"/>
          <w:b/>
          <w:sz w:val="22"/>
          <w:szCs w:val="22"/>
          <w:lang w:val="de-DE"/>
        </w:rPr>
        <w:t>21</w:t>
      </w:r>
      <w:r w:rsidRPr="00BB7933">
        <w:rPr>
          <w:rFonts w:asciiTheme="minorHAnsi" w:hAnsiTheme="minorHAnsi"/>
          <w:b/>
          <w:sz w:val="22"/>
          <w:szCs w:val="22"/>
          <w:lang w:val="de-DE"/>
        </w:rPr>
        <w:t>.</w:t>
      </w:r>
      <w:r w:rsidR="0082120B" w:rsidRPr="00951CC7">
        <w:rPr>
          <w:rFonts w:asciiTheme="minorHAnsi" w:hAnsiTheme="minorHAnsi"/>
          <w:sz w:val="22"/>
          <w:szCs w:val="22"/>
          <w:lang w:val="de-DE"/>
        </w:rPr>
        <w:t xml:space="preserve"> </w:t>
      </w:r>
      <w:r w:rsidR="0082120B" w:rsidRPr="00951CC7">
        <w:rPr>
          <w:rFonts w:asciiTheme="minorHAnsi" w:hAnsiTheme="minorHAnsi"/>
          <w:b/>
          <w:bCs/>
          <w:sz w:val="22"/>
          <w:szCs w:val="22"/>
          <w:lang w:val="de-DE"/>
        </w:rPr>
        <w:t xml:space="preserve">'Vesica </w:t>
      </w:r>
      <w:proofErr w:type="spellStart"/>
      <w:r w:rsidR="0082120B" w:rsidRPr="00951CC7">
        <w:rPr>
          <w:rFonts w:asciiTheme="minorHAnsi" w:hAnsiTheme="minorHAnsi"/>
          <w:b/>
          <w:bCs/>
          <w:sz w:val="22"/>
          <w:szCs w:val="22"/>
          <w:lang w:val="de-DE"/>
        </w:rPr>
        <w:t>Piscis</w:t>
      </w:r>
      <w:proofErr w:type="spellEnd"/>
      <w:r w:rsidR="0082120B" w:rsidRPr="00951CC7">
        <w:rPr>
          <w:rFonts w:asciiTheme="minorHAnsi" w:hAnsiTheme="minorHAnsi"/>
          <w:b/>
          <w:bCs/>
          <w:sz w:val="22"/>
          <w:szCs w:val="22"/>
          <w:lang w:val="de-DE"/>
        </w:rPr>
        <w:t>'- '</w:t>
      </w:r>
      <w:proofErr w:type="spellStart"/>
      <w:r w:rsidR="0082120B" w:rsidRPr="00951CC7">
        <w:rPr>
          <w:rFonts w:asciiTheme="minorHAnsi" w:hAnsiTheme="minorHAnsi"/>
          <w:b/>
          <w:bCs/>
          <w:sz w:val="22"/>
          <w:szCs w:val="22"/>
          <w:lang w:val="de-DE"/>
        </w:rPr>
        <w:t>Levitatie</w:t>
      </w:r>
      <w:proofErr w:type="spellEnd"/>
      <w:r w:rsidR="0082120B" w:rsidRPr="00951CC7">
        <w:rPr>
          <w:rFonts w:asciiTheme="minorHAnsi" w:hAnsiTheme="minorHAnsi"/>
          <w:b/>
          <w:bCs/>
          <w:sz w:val="22"/>
          <w:szCs w:val="22"/>
          <w:lang w:val="de-DE"/>
        </w:rPr>
        <w:t>'</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Zwei Kreise aus </w:t>
      </w:r>
      <w:proofErr w:type="spellStart"/>
      <w:r w:rsidRPr="00951CC7">
        <w:rPr>
          <w:rFonts w:asciiTheme="minorHAnsi" w:hAnsiTheme="minorHAnsi"/>
          <w:sz w:val="22"/>
          <w:szCs w:val="22"/>
          <w:lang w:val="de-DE"/>
        </w:rPr>
        <w:t>weissen</w:t>
      </w:r>
      <w:proofErr w:type="spellEnd"/>
      <w:r w:rsidRPr="00951CC7">
        <w:rPr>
          <w:rFonts w:asciiTheme="minorHAnsi" w:hAnsiTheme="minorHAnsi"/>
          <w:sz w:val="22"/>
          <w:szCs w:val="22"/>
          <w:lang w:val="de-DE"/>
        </w:rPr>
        <w:t xml:space="preserve"> und roten </w:t>
      </w:r>
      <w:proofErr w:type="spellStart"/>
      <w:r w:rsidRPr="00951CC7">
        <w:rPr>
          <w:rFonts w:asciiTheme="minorHAnsi" w:hAnsiTheme="minorHAnsi"/>
          <w:sz w:val="22"/>
          <w:szCs w:val="22"/>
          <w:lang w:val="de-DE"/>
        </w:rPr>
        <w:t>carrara</w:t>
      </w:r>
      <w:proofErr w:type="spellEnd"/>
      <w:r w:rsidRPr="00951CC7">
        <w:rPr>
          <w:rFonts w:asciiTheme="minorHAnsi" w:hAnsiTheme="minorHAnsi"/>
          <w:sz w:val="22"/>
          <w:szCs w:val="22"/>
          <w:lang w:val="de-DE"/>
        </w:rPr>
        <w:t xml:space="preserve">-marmornen Bruchstücken auf OSB Kieferholzplatten, schwebend über dem Wasser des Symbolraumes. </w:t>
      </w:r>
    </w:p>
    <w:p w:rsidR="0082120B" w:rsidRPr="00951CC7" w:rsidRDefault="0082120B" w:rsidP="0082120B">
      <w:pPr>
        <w:pStyle w:val="Plattetekst"/>
        <w:rPr>
          <w:rFonts w:asciiTheme="minorHAnsi" w:hAnsiTheme="minorHAnsi"/>
          <w:sz w:val="22"/>
          <w:szCs w:val="22"/>
          <w:lang w:val="de-DE"/>
        </w:rPr>
      </w:pPr>
      <w:r w:rsidRPr="00951CC7">
        <w:rPr>
          <w:rFonts w:asciiTheme="minorHAnsi" w:hAnsiTheme="minorHAnsi"/>
          <w:sz w:val="22"/>
          <w:szCs w:val="22"/>
          <w:lang w:val="de-DE"/>
        </w:rPr>
        <w:t xml:space="preserve">'Vesica </w:t>
      </w:r>
      <w:proofErr w:type="spellStart"/>
      <w:r w:rsidRPr="00951CC7">
        <w:rPr>
          <w:rFonts w:asciiTheme="minorHAnsi" w:hAnsiTheme="minorHAnsi"/>
          <w:sz w:val="22"/>
          <w:szCs w:val="22"/>
          <w:lang w:val="de-DE"/>
        </w:rPr>
        <w:t>Piscis</w:t>
      </w:r>
      <w:proofErr w:type="spellEnd"/>
      <w:r w:rsidRPr="00951CC7">
        <w:rPr>
          <w:rFonts w:asciiTheme="minorHAnsi" w:hAnsiTheme="minorHAnsi"/>
          <w:sz w:val="22"/>
          <w:szCs w:val="22"/>
          <w:lang w:val="de-DE"/>
        </w:rPr>
        <w:t>' ist eine Figur aus der sakralen Geometrie, mit vielen Be</w:t>
      </w:r>
      <w:r w:rsidR="00BB7933">
        <w:rPr>
          <w:rFonts w:asciiTheme="minorHAnsi" w:hAnsiTheme="minorHAnsi"/>
          <w:sz w:val="22"/>
          <w:szCs w:val="22"/>
          <w:lang w:val="de-DE"/>
        </w:rPr>
        <w:t>deutungen, u.a. die heilige Ehe.</w:t>
      </w:r>
    </w:p>
    <w:p w:rsidR="0082120B" w:rsidRDefault="0082120B" w:rsidP="0082120B">
      <w:pPr>
        <w:pStyle w:val="Plattetekst"/>
        <w:rPr>
          <w:rFonts w:asciiTheme="minorHAnsi" w:hAnsiTheme="minorHAnsi"/>
          <w:sz w:val="22"/>
          <w:szCs w:val="22"/>
          <w:lang w:val="de-DE"/>
        </w:rPr>
      </w:pPr>
    </w:p>
    <w:p w:rsidR="00BB7933" w:rsidRDefault="00BB7933" w:rsidP="0082120B">
      <w:pPr>
        <w:pStyle w:val="Plattetekst"/>
        <w:rPr>
          <w:rFonts w:asciiTheme="minorHAnsi" w:hAnsiTheme="minorHAnsi"/>
          <w:sz w:val="22"/>
          <w:szCs w:val="22"/>
          <w:lang w:val="de-DE"/>
        </w:rPr>
      </w:pPr>
    </w:p>
    <w:p w:rsidR="00BB7933" w:rsidRDefault="00BB7933" w:rsidP="0082120B">
      <w:pPr>
        <w:pStyle w:val="Plattetekst"/>
        <w:rPr>
          <w:rFonts w:asciiTheme="minorHAnsi" w:hAnsiTheme="minorHAnsi"/>
          <w:sz w:val="22"/>
          <w:szCs w:val="22"/>
          <w:lang w:val="de-DE"/>
        </w:rPr>
      </w:pPr>
    </w:p>
    <w:p w:rsidR="00BB7933" w:rsidRDefault="00BB7933" w:rsidP="0082120B">
      <w:pPr>
        <w:pStyle w:val="Plattetekst"/>
        <w:rPr>
          <w:rFonts w:asciiTheme="minorHAnsi" w:hAnsiTheme="minorHAnsi"/>
          <w:sz w:val="22"/>
          <w:szCs w:val="22"/>
          <w:lang w:val="de-DE"/>
        </w:rPr>
      </w:pPr>
    </w:p>
    <w:p w:rsidR="00BB7933" w:rsidRPr="00951CC7" w:rsidRDefault="00BB7933" w:rsidP="0082120B">
      <w:pPr>
        <w:pStyle w:val="Plattetekst"/>
        <w:rPr>
          <w:rFonts w:asciiTheme="minorHAnsi" w:hAnsiTheme="minorHAnsi"/>
          <w:sz w:val="22"/>
          <w:szCs w:val="22"/>
          <w:lang w:val="de-DE"/>
        </w:rPr>
      </w:pPr>
    </w:p>
    <w:tbl>
      <w:tblPr>
        <w:tblStyle w:val="Tabelraster"/>
        <w:tblW w:w="0" w:type="auto"/>
        <w:tblLook w:val="04A0"/>
      </w:tblPr>
      <w:tblGrid>
        <w:gridCol w:w="8446"/>
      </w:tblGrid>
      <w:tr w:rsidR="00FD46F7" w:rsidRPr="00FD46F7" w:rsidTr="00FD46F7">
        <w:tc>
          <w:tcPr>
            <w:tcW w:w="8446" w:type="dxa"/>
          </w:tcPr>
          <w:p w:rsidR="00FD46F7" w:rsidRDefault="00FD46F7" w:rsidP="00000037">
            <w:pPr>
              <w:pStyle w:val="Plattetekst"/>
              <w:rPr>
                <w:rFonts w:asciiTheme="minorHAnsi" w:hAnsiTheme="minorHAnsi"/>
                <w:sz w:val="22"/>
                <w:szCs w:val="22"/>
                <w:lang w:val="de-DE"/>
              </w:rPr>
            </w:pPr>
            <w:r w:rsidRPr="00FD46F7">
              <w:rPr>
                <w:rFonts w:asciiTheme="minorHAnsi" w:hAnsiTheme="minorHAnsi"/>
                <w:sz w:val="22"/>
                <w:szCs w:val="22"/>
                <w:lang w:val="de-DE"/>
              </w:rPr>
              <w:t xml:space="preserve">“ONE” ist eine Initiative von YOT </w:t>
            </w:r>
            <w:proofErr w:type="spellStart"/>
            <w:r w:rsidRPr="00FD46F7">
              <w:rPr>
                <w:rFonts w:asciiTheme="minorHAnsi" w:hAnsiTheme="minorHAnsi"/>
                <w:sz w:val="22"/>
                <w:szCs w:val="22"/>
                <w:lang w:val="de-DE"/>
              </w:rPr>
              <w:t>G.o.E</w:t>
            </w:r>
            <w:proofErr w:type="spellEnd"/>
            <w:r w:rsidRPr="00FD46F7">
              <w:rPr>
                <w:rFonts w:asciiTheme="minorHAnsi" w:hAnsiTheme="minorHAnsi"/>
                <w:sz w:val="22"/>
                <w:szCs w:val="22"/>
                <w:lang w:val="de-DE"/>
              </w:rPr>
              <w:t>. YOT ist ein Experiment  Ein Experiment um Raum, Mensch und Religion. YOT versucht die Dynamik des Kirchenraums neu zu entdecken und zu entfalten. Jeden Sommer bietet YOT ein Projekt das Spiritualität, Kunst und Tradition verbindet.</w:t>
            </w:r>
          </w:p>
          <w:p w:rsidR="00FD46F7" w:rsidRDefault="00FD46F7" w:rsidP="00000037">
            <w:pPr>
              <w:pStyle w:val="Plattetekst"/>
              <w:rPr>
                <w:rFonts w:asciiTheme="minorHAnsi" w:hAnsiTheme="minorHAnsi"/>
                <w:sz w:val="22"/>
                <w:szCs w:val="22"/>
                <w:lang w:val="es-CL"/>
              </w:rPr>
            </w:pPr>
            <w:r w:rsidRPr="00FD46F7">
              <w:rPr>
                <w:rFonts w:asciiTheme="minorHAnsi" w:hAnsiTheme="minorHAnsi"/>
                <w:sz w:val="22"/>
                <w:szCs w:val="22"/>
                <w:lang w:val="es-CL"/>
              </w:rPr>
              <w:t xml:space="preserve">Info: </w:t>
            </w:r>
            <w:r w:rsidRPr="00FD46F7">
              <w:rPr>
                <w:rStyle w:val="Hyperlink"/>
                <w:rFonts w:asciiTheme="minorHAnsi" w:hAnsiTheme="minorHAnsi"/>
                <w:sz w:val="22"/>
                <w:szCs w:val="22"/>
                <w:lang w:val="es-CL"/>
              </w:rPr>
              <w:t>www.yot.be</w:t>
            </w:r>
            <w:r w:rsidRPr="00FD46F7">
              <w:rPr>
                <w:rFonts w:asciiTheme="minorHAnsi" w:hAnsiTheme="minorHAnsi"/>
                <w:sz w:val="22"/>
                <w:szCs w:val="22"/>
                <w:lang w:val="es-CL"/>
              </w:rPr>
              <w:t xml:space="preserve"> – </w:t>
            </w:r>
            <w:r w:rsidRPr="00FD46F7">
              <w:rPr>
                <w:rStyle w:val="Hyperlink"/>
                <w:rFonts w:asciiTheme="minorHAnsi" w:hAnsiTheme="minorHAnsi"/>
                <w:sz w:val="22"/>
                <w:szCs w:val="22"/>
                <w:lang w:val="es-CL"/>
              </w:rPr>
              <w:t>info@yot.be</w:t>
            </w:r>
            <w:r w:rsidRPr="00FD46F7">
              <w:rPr>
                <w:rFonts w:asciiTheme="minorHAnsi" w:hAnsiTheme="minorHAnsi"/>
                <w:sz w:val="22"/>
                <w:szCs w:val="22"/>
                <w:lang w:val="es-CL"/>
              </w:rPr>
              <w:t xml:space="preserve"> - +32 50 3334881</w:t>
            </w:r>
          </w:p>
          <w:p w:rsidR="00FD46F7" w:rsidRPr="00FD46F7" w:rsidRDefault="00FD46F7" w:rsidP="00000037">
            <w:pPr>
              <w:pStyle w:val="Plattetekst"/>
              <w:rPr>
                <w:rFonts w:asciiTheme="minorHAnsi" w:hAnsiTheme="minorHAnsi"/>
                <w:sz w:val="22"/>
                <w:szCs w:val="22"/>
                <w:lang w:val="de-DE"/>
              </w:rPr>
            </w:pPr>
            <w:r w:rsidRPr="005C7957">
              <w:rPr>
                <w:rFonts w:asciiTheme="minorHAnsi" w:hAnsiTheme="minorHAnsi"/>
                <w:sz w:val="22"/>
                <w:szCs w:val="22"/>
                <w:lang w:val="de-DE"/>
              </w:rPr>
              <w:t xml:space="preserve">ONE ist eine Zusammenarbeit von YOT und Geert </w:t>
            </w:r>
            <w:proofErr w:type="spellStart"/>
            <w:r w:rsidRPr="005C7957">
              <w:rPr>
                <w:rFonts w:asciiTheme="minorHAnsi" w:hAnsiTheme="minorHAnsi"/>
                <w:sz w:val="22"/>
                <w:szCs w:val="22"/>
                <w:lang w:val="de-DE"/>
              </w:rPr>
              <w:t>Bisschop</w:t>
            </w:r>
            <w:proofErr w:type="spellEnd"/>
            <w:r w:rsidRPr="005C7957">
              <w:rPr>
                <w:rFonts w:asciiTheme="minorHAnsi" w:hAnsiTheme="minorHAnsi"/>
                <w:sz w:val="22"/>
                <w:szCs w:val="22"/>
                <w:lang w:val="de-DE"/>
              </w:rPr>
              <w:t>, bildender Künstler und '</w:t>
            </w:r>
            <w:proofErr w:type="spellStart"/>
            <w:r w:rsidRPr="005C7957">
              <w:rPr>
                <w:rFonts w:asciiTheme="minorHAnsi" w:hAnsiTheme="minorHAnsi"/>
                <w:sz w:val="22"/>
                <w:szCs w:val="22"/>
                <w:lang w:val="de-DE"/>
              </w:rPr>
              <w:t>artist</w:t>
            </w:r>
            <w:proofErr w:type="spellEnd"/>
            <w:r w:rsidRPr="005C7957">
              <w:rPr>
                <w:rFonts w:asciiTheme="minorHAnsi" w:hAnsiTheme="minorHAnsi"/>
                <w:sz w:val="22"/>
                <w:szCs w:val="22"/>
                <w:lang w:val="de-DE"/>
              </w:rPr>
              <w:t xml:space="preserve"> in </w:t>
            </w:r>
            <w:proofErr w:type="spellStart"/>
            <w:r w:rsidRPr="005C7957">
              <w:rPr>
                <w:rFonts w:asciiTheme="minorHAnsi" w:hAnsiTheme="minorHAnsi"/>
                <w:sz w:val="22"/>
                <w:szCs w:val="22"/>
                <w:lang w:val="de-DE"/>
              </w:rPr>
              <w:t>residence</w:t>
            </w:r>
            <w:proofErr w:type="spellEnd"/>
            <w:r w:rsidRPr="005C7957">
              <w:rPr>
                <w:rFonts w:asciiTheme="minorHAnsi" w:hAnsiTheme="minorHAnsi"/>
                <w:sz w:val="22"/>
                <w:szCs w:val="22"/>
                <w:lang w:val="de-DE"/>
              </w:rPr>
              <w:t xml:space="preserve">'. Wir danken den vielen ehrenamtlichen </w:t>
            </w:r>
            <w:proofErr w:type="spellStart"/>
            <w:r w:rsidRPr="005C7957">
              <w:rPr>
                <w:rFonts w:asciiTheme="minorHAnsi" w:hAnsiTheme="minorHAnsi"/>
                <w:sz w:val="22"/>
                <w:szCs w:val="22"/>
                <w:lang w:val="de-DE"/>
              </w:rPr>
              <w:t>MitarbeiternWir</w:t>
            </w:r>
            <w:proofErr w:type="spellEnd"/>
            <w:r w:rsidRPr="005C7957">
              <w:rPr>
                <w:rFonts w:asciiTheme="minorHAnsi" w:hAnsiTheme="minorHAnsi"/>
                <w:sz w:val="22"/>
                <w:szCs w:val="22"/>
                <w:lang w:val="de-DE"/>
              </w:rPr>
              <w:t xml:space="preserve"> tauschen gern ein Stückchen Himmel für einen kleinen Beitrag für unser Projekt.  Es gibt einen Einwurf am Informationstisch YOT</w:t>
            </w:r>
            <w:r>
              <w:rPr>
                <w:rFonts w:asciiTheme="minorHAnsi" w:hAnsiTheme="minorHAnsi"/>
                <w:sz w:val="22"/>
                <w:szCs w:val="22"/>
                <w:lang w:val="de-DE"/>
              </w:rPr>
              <w:t>, hinten rechts in der Kirche.</w:t>
            </w:r>
          </w:p>
        </w:tc>
      </w:tr>
    </w:tbl>
    <w:p w:rsidR="00FD46F7" w:rsidRPr="00FD46F7" w:rsidRDefault="00FD46F7" w:rsidP="008469D1">
      <w:pPr>
        <w:pStyle w:val="Plattetekst"/>
        <w:rPr>
          <w:rFonts w:asciiTheme="minorHAnsi" w:hAnsiTheme="minorHAnsi"/>
          <w:sz w:val="22"/>
          <w:szCs w:val="22"/>
          <w:lang w:val="de-DE"/>
        </w:rPr>
      </w:pPr>
    </w:p>
    <w:p w:rsidR="00166B1C" w:rsidRPr="00BB7933" w:rsidRDefault="00166B1C" w:rsidP="00BB7933">
      <w:pPr>
        <w:pStyle w:val="Plattetekst"/>
        <w:rPr>
          <w:rFonts w:asciiTheme="minorHAnsi" w:hAnsiTheme="minorHAnsi"/>
          <w:sz w:val="22"/>
          <w:szCs w:val="22"/>
          <w:lang w:val="de-DE"/>
        </w:rPr>
      </w:pPr>
    </w:p>
    <w:p w:rsidR="00AF46BD" w:rsidRPr="00A0027C" w:rsidRDefault="00AF46BD" w:rsidP="001A2ECB">
      <w:pPr>
        <w:spacing w:line="276" w:lineRule="auto"/>
        <w:rPr>
          <w:rFonts w:asciiTheme="minorHAnsi" w:hAnsiTheme="minorHAnsi"/>
          <w:sz w:val="22"/>
          <w:szCs w:val="22"/>
          <w:lang w:val="nl-BE"/>
        </w:rPr>
      </w:pPr>
    </w:p>
    <w:p w:rsidR="00AF46BD" w:rsidRPr="00A0027C" w:rsidRDefault="00AF46BD" w:rsidP="001A2ECB">
      <w:pPr>
        <w:spacing w:line="276" w:lineRule="auto"/>
        <w:rPr>
          <w:rFonts w:asciiTheme="minorHAnsi" w:hAnsiTheme="minorHAnsi"/>
          <w:sz w:val="22"/>
          <w:szCs w:val="22"/>
          <w:lang w:val="nl-BE"/>
        </w:rPr>
      </w:pPr>
      <w:r w:rsidRPr="00A0027C">
        <w:rPr>
          <w:rFonts w:asciiTheme="minorHAnsi" w:hAnsiTheme="minorHAnsi"/>
          <w:sz w:val="22"/>
          <w:szCs w:val="22"/>
          <w:lang w:val="nl-BE"/>
        </w:rPr>
        <w:t>Met steun van de Dienst Cultuur, Stad Brugge.</w:t>
      </w:r>
    </w:p>
    <w:p w:rsidR="00AF46BD" w:rsidRPr="00A0027C" w:rsidRDefault="00A0027C" w:rsidP="001A2ECB">
      <w:pPr>
        <w:spacing w:line="276" w:lineRule="auto"/>
        <w:rPr>
          <w:rFonts w:asciiTheme="minorHAnsi" w:hAnsiTheme="minorHAnsi"/>
          <w:sz w:val="22"/>
          <w:szCs w:val="22"/>
          <w:lang w:val="nl-BE"/>
        </w:rPr>
      </w:pPr>
      <w:r>
        <w:rPr>
          <w:rFonts w:asciiTheme="minorHAnsi" w:hAnsiTheme="minorHAnsi"/>
          <w:noProof/>
          <w:sz w:val="22"/>
          <w:szCs w:val="22"/>
          <w:lang w:val="nl-NL"/>
        </w:rPr>
        <w:drawing>
          <wp:inline distT="0" distB="0" distL="0" distR="0">
            <wp:extent cx="1266825" cy="1266825"/>
            <wp:effectExtent l="19050" t="0" r="9525" b="0"/>
            <wp:docPr id="1" name="Afbeelding 1" descr="logo brugge zwart-wit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ugge zwart-wit baseline"/>
                    <pic:cNvPicPr>
                      <a:picLocks noChangeAspect="1" noChangeArrowheads="1"/>
                    </pic:cNvPicPr>
                  </pic:nvPicPr>
                  <pic:blipFill>
                    <a:blip r:embed="rId9"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sectPr w:rsidR="00AF46BD" w:rsidRPr="00A0027C" w:rsidSect="00E74170">
      <w:headerReference w:type="default" r:id="rId10"/>
      <w:pgSz w:w="11906" w:h="16838"/>
      <w:pgMar w:top="993" w:right="1274" w:bottom="993"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3D" w:rsidRDefault="0039433D" w:rsidP="00103FD7">
      <w:r>
        <w:separator/>
      </w:r>
    </w:p>
  </w:endnote>
  <w:endnote w:type="continuationSeparator" w:id="0">
    <w:p w:rsidR="0039433D" w:rsidRDefault="0039433D" w:rsidP="00103FD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3D" w:rsidRDefault="0039433D" w:rsidP="00103FD7">
      <w:r>
        <w:separator/>
      </w:r>
    </w:p>
  </w:footnote>
  <w:footnote w:type="continuationSeparator" w:id="0">
    <w:p w:rsidR="0039433D" w:rsidRDefault="0039433D" w:rsidP="00103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2519"/>
      <w:docPartObj>
        <w:docPartGallery w:val="Page Numbers (Margins)"/>
        <w:docPartUnique/>
      </w:docPartObj>
    </w:sdtPr>
    <w:sdtContent>
      <w:p w:rsidR="00103FD7" w:rsidRDefault="000868E4">
        <w:pPr>
          <w:pStyle w:val="Koptekst"/>
        </w:pPr>
        <w:r w:rsidRPr="000868E4">
          <w:rPr>
            <w:noProof/>
            <w:lang w:eastAsia="zh-TW"/>
          </w:rPr>
          <w:pict>
            <v:rect id="_x0000_s3074" style="position:absolute;margin-left:188.7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A0311" w:rsidRDefault="000868E4">
                    <w:pPr>
                      <w:pBdr>
                        <w:bottom w:val="single" w:sz="4" w:space="1" w:color="auto"/>
                      </w:pBdr>
                      <w:rPr>
                        <w:lang w:val="nl-NL"/>
                      </w:rPr>
                    </w:pPr>
                    <w:r>
                      <w:rPr>
                        <w:lang w:val="nl-NL"/>
                      </w:rPr>
                      <w:fldChar w:fldCharType="begin"/>
                    </w:r>
                    <w:r w:rsidR="000A0311">
                      <w:rPr>
                        <w:lang w:val="nl-NL"/>
                      </w:rPr>
                      <w:instrText xml:space="preserve"> PAGE   \* MERGEFORMAT </w:instrText>
                    </w:r>
                    <w:r>
                      <w:rPr>
                        <w:lang w:val="nl-NL"/>
                      </w:rPr>
                      <w:fldChar w:fldCharType="separate"/>
                    </w:r>
                    <w:r w:rsidR="00BB7933" w:rsidRPr="00BB7933">
                      <w:rPr>
                        <w:noProof/>
                      </w:rPr>
                      <w:t>7</w:t>
                    </w:r>
                    <w:r>
                      <w:rPr>
                        <w:lang w:val="nl-NL"/>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A25"/>
    <w:multiLevelType w:val="hybridMultilevel"/>
    <w:tmpl w:val="E23A90AC"/>
    <w:lvl w:ilvl="0" w:tplc="A6F697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201A00"/>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44069C8"/>
    <w:multiLevelType w:val="singleLevel"/>
    <w:tmpl w:val="BAB2E7BE"/>
    <w:lvl w:ilvl="0">
      <w:start w:val="3"/>
      <w:numFmt w:val="bullet"/>
      <w:lvlText w:val="-"/>
      <w:lvlJc w:val="left"/>
      <w:pPr>
        <w:tabs>
          <w:tab w:val="num" w:pos="720"/>
        </w:tabs>
        <w:ind w:left="720" w:hanging="360"/>
      </w:pPr>
      <w:rPr>
        <w:rFonts w:hint="default"/>
      </w:rPr>
    </w:lvl>
  </w:abstractNum>
  <w:abstractNum w:abstractNumId="3">
    <w:nsid w:val="49B44172"/>
    <w:multiLevelType w:val="multilevel"/>
    <w:tmpl w:val="021A1896"/>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61DA440E"/>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5">
    <w:nsid w:val="7AB37525"/>
    <w:multiLevelType w:val="hybridMultilevel"/>
    <w:tmpl w:val="3EF0CE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373324"/>
    <w:rsid w:val="00007A45"/>
    <w:rsid w:val="00026A94"/>
    <w:rsid w:val="000868E4"/>
    <w:rsid w:val="000A0311"/>
    <w:rsid w:val="00103FD7"/>
    <w:rsid w:val="00160898"/>
    <w:rsid w:val="00166B1C"/>
    <w:rsid w:val="001A2ECB"/>
    <w:rsid w:val="001C1310"/>
    <w:rsid w:val="00206134"/>
    <w:rsid w:val="00241658"/>
    <w:rsid w:val="002A6398"/>
    <w:rsid w:val="002E1A5F"/>
    <w:rsid w:val="002E4C4B"/>
    <w:rsid w:val="003014F3"/>
    <w:rsid w:val="00373324"/>
    <w:rsid w:val="003908CB"/>
    <w:rsid w:val="0039433D"/>
    <w:rsid w:val="003B7732"/>
    <w:rsid w:val="00406CE7"/>
    <w:rsid w:val="0047102C"/>
    <w:rsid w:val="0047169B"/>
    <w:rsid w:val="0050359F"/>
    <w:rsid w:val="005376F8"/>
    <w:rsid w:val="00544E68"/>
    <w:rsid w:val="00567FC6"/>
    <w:rsid w:val="005B3644"/>
    <w:rsid w:val="005C56B2"/>
    <w:rsid w:val="00606452"/>
    <w:rsid w:val="006A5FF2"/>
    <w:rsid w:val="006D0F36"/>
    <w:rsid w:val="00711690"/>
    <w:rsid w:val="00744A2B"/>
    <w:rsid w:val="007A24FF"/>
    <w:rsid w:val="0082120B"/>
    <w:rsid w:val="00842A17"/>
    <w:rsid w:val="008469D1"/>
    <w:rsid w:val="0085195B"/>
    <w:rsid w:val="00852775"/>
    <w:rsid w:val="008B512E"/>
    <w:rsid w:val="008E1A2F"/>
    <w:rsid w:val="0094136F"/>
    <w:rsid w:val="00A0027C"/>
    <w:rsid w:val="00A523EB"/>
    <w:rsid w:val="00A63D60"/>
    <w:rsid w:val="00A8100E"/>
    <w:rsid w:val="00A85CC0"/>
    <w:rsid w:val="00AF46BD"/>
    <w:rsid w:val="00B02326"/>
    <w:rsid w:val="00BB7933"/>
    <w:rsid w:val="00BD36C0"/>
    <w:rsid w:val="00BF7281"/>
    <w:rsid w:val="00C901B3"/>
    <w:rsid w:val="00CD4421"/>
    <w:rsid w:val="00D84E89"/>
    <w:rsid w:val="00DC2F1D"/>
    <w:rsid w:val="00E63809"/>
    <w:rsid w:val="00E74170"/>
    <w:rsid w:val="00F82CF2"/>
    <w:rsid w:val="00F8684B"/>
    <w:rsid w:val="00FD46F7"/>
    <w:rsid w:val="00FF0F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442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B7732"/>
    <w:rPr>
      <w:color w:val="0000FF"/>
      <w:u w:val="single"/>
    </w:rPr>
  </w:style>
  <w:style w:type="paragraph" w:styleId="Plattetekst">
    <w:name w:val="Body Text"/>
    <w:basedOn w:val="Standaard"/>
    <w:link w:val="PlattetekstChar"/>
    <w:rsid w:val="001A2ECB"/>
    <w:pPr>
      <w:widowControl w:val="0"/>
      <w:suppressAutoHyphens/>
      <w:spacing w:after="120"/>
    </w:pPr>
    <w:rPr>
      <w:kern w:val="1"/>
      <w:sz w:val="24"/>
      <w:lang w:val="nl-NL"/>
    </w:rPr>
  </w:style>
  <w:style w:type="character" w:customStyle="1" w:styleId="PlattetekstChar">
    <w:name w:val="Platte tekst Char"/>
    <w:basedOn w:val="Standaardalinea-lettertype"/>
    <w:link w:val="Plattetekst"/>
    <w:rsid w:val="001A2ECB"/>
    <w:rPr>
      <w:kern w:val="1"/>
      <w:sz w:val="24"/>
    </w:rPr>
  </w:style>
  <w:style w:type="paragraph" w:customStyle="1" w:styleId="Standard">
    <w:name w:val="Standard"/>
    <w:rsid w:val="00A0027C"/>
    <w:pPr>
      <w:widowControl w:val="0"/>
      <w:suppressAutoHyphens/>
      <w:overflowPunct w:val="0"/>
      <w:autoSpaceDE w:val="0"/>
      <w:autoSpaceDN w:val="0"/>
    </w:pPr>
    <w:rPr>
      <w:rFonts w:ascii="Times" w:eastAsiaTheme="minorEastAsia" w:hAnsi="Times" w:cstheme="minorBidi"/>
      <w:kern w:val="3"/>
      <w:sz w:val="24"/>
      <w:szCs w:val="22"/>
    </w:rPr>
  </w:style>
  <w:style w:type="table" w:styleId="Tabelraster">
    <w:name w:val="Table Grid"/>
    <w:basedOn w:val="Standaardtabel"/>
    <w:rsid w:val="00A0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03FD7"/>
    <w:rPr>
      <w:rFonts w:ascii="Tahoma" w:hAnsi="Tahoma" w:cs="Tahoma"/>
      <w:sz w:val="16"/>
      <w:szCs w:val="16"/>
    </w:rPr>
  </w:style>
  <w:style w:type="character" w:customStyle="1" w:styleId="BallontekstChar">
    <w:name w:val="Ballontekst Char"/>
    <w:basedOn w:val="Standaardalinea-lettertype"/>
    <w:link w:val="Ballontekst"/>
    <w:rsid w:val="00103FD7"/>
    <w:rPr>
      <w:rFonts w:ascii="Tahoma" w:hAnsi="Tahoma" w:cs="Tahoma"/>
      <w:sz w:val="16"/>
      <w:szCs w:val="16"/>
      <w:lang w:val="en-GB"/>
    </w:rPr>
  </w:style>
  <w:style w:type="paragraph" w:styleId="Koptekst">
    <w:name w:val="header"/>
    <w:basedOn w:val="Standaard"/>
    <w:link w:val="KoptekstChar"/>
    <w:rsid w:val="00103FD7"/>
    <w:pPr>
      <w:tabs>
        <w:tab w:val="center" w:pos="4536"/>
        <w:tab w:val="right" w:pos="9072"/>
      </w:tabs>
    </w:pPr>
  </w:style>
  <w:style w:type="character" w:customStyle="1" w:styleId="KoptekstChar">
    <w:name w:val="Koptekst Char"/>
    <w:basedOn w:val="Standaardalinea-lettertype"/>
    <w:link w:val="Koptekst"/>
    <w:rsid w:val="00103FD7"/>
    <w:rPr>
      <w:lang w:val="en-GB"/>
    </w:rPr>
  </w:style>
  <w:style w:type="paragraph" w:styleId="Voettekst">
    <w:name w:val="footer"/>
    <w:basedOn w:val="Standaard"/>
    <w:link w:val="VoettekstChar"/>
    <w:rsid w:val="00103FD7"/>
    <w:pPr>
      <w:tabs>
        <w:tab w:val="center" w:pos="4536"/>
        <w:tab w:val="right" w:pos="9072"/>
      </w:tabs>
    </w:pPr>
  </w:style>
  <w:style w:type="character" w:customStyle="1" w:styleId="VoettekstChar">
    <w:name w:val="Voettekst Char"/>
    <w:basedOn w:val="Standaardalinea-lettertype"/>
    <w:link w:val="Voettekst"/>
    <w:rsid w:val="00103FD7"/>
    <w:rPr>
      <w:lang w:val="en-GB"/>
    </w:rPr>
  </w:style>
</w:styles>
</file>

<file path=word/webSettings.xml><?xml version="1.0" encoding="utf-8"?>
<w:webSettings xmlns:r="http://schemas.openxmlformats.org/officeDocument/2006/relationships" xmlns:w="http://schemas.openxmlformats.org/wordprocessingml/2006/main">
  <w:divs>
    <w:div w:id="14371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0A915-EE64-45F6-971B-537467BC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2624</Words>
  <Characters>14435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Welkom</vt:lpstr>
    </vt:vector>
  </TitlesOfParts>
  <Company> </Company>
  <LinksUpToDate>false</LinksUpToDate>
  <CharactersWithSpaces>17025</CharactersWithSpaces>
  <SharedDoc>false</SharedDoc>
  <HLinks>
    <vt:vector size="6" baseType="variant">
      <vt:variant>
        <vt:i4>7012468</vt:i4>
      </vt:variant>
      <vt:variant>
        <vt:i4>0</vt:i4>
      </vt:variant>
      <vt:variant>
        <vt:i4>0</vt:i4>
      </vt:variant>
      <vt:variant>
        <vt:i4>5</vt:i4>
      </vt:variant>
      <vt:variant>
        <vt:lpwstr>http://www.yot.be/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Geert Delbeke</dc:creator>
  <cp:keywords/>
  <cp:lastModifiedBy> </cp:lastModifiedBy>
  <cp:revision>5</cp:revision>
  <cp:lastPrinted>2012-06-27T14:40:00Z</cp:lastPrinted>
  <dcterms:created xsi:type="dcterms:W3CDTF">2012-07-12T15:21:00Z</dcterms:created>
  <dcterms:modified xsi:type="dcterms:W3CDTF">2012-07-12T15:41:00Z</dcterms:modified>
</cp:coreProperties>
</file>